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B1" w:rsidRDefault="008E7FB1" w:rsidP="008E7FB1">
      <w:pPr>
        <w:rPr>
          <w:rFonts w:ascii="Arial" w:hAnsi="Arial" w:cs="Arial"/>
          <w:b/>
          <w:u w:val="single"/>
        </w:rPr>
      </w:pPr>
      <w:bookmarkStart w:id="0" w:name="_GoBack"/>
      <w:bookmarkEnd w:id="0"/>
      <w:r w:rsidRPr="00BE59F0">
        <w:rPr>
          <w:rFonts w:ascii="Arial" w:hAnsi="Arial" w:cs="Arial"/>
          <w:b/>
          <w:u w:val="single"/>
        </w:rPr>
        <w:t>PARTICIPATION REQUESTS – WEST LOTHIAN COUNCIL APPLICATION FORM</w:t>
      </w:r>
    </w:p>
    <w:p w:rsidR="008E7FB1" w:rsidRPr="00AF6638" w:rsidRDefault="008E7FB1" w:rsidP="008E7FB1">
      <w:pPr>
        <w:pStyle w:val="NoSpacing"/>
      </w:pPr>
    </w:p>
    <w:p w:rsidR="008E7FB1" w:rsidRDefault="008E7FB1" w:rsidP="008E7FB1">
      <w:pPr>
        <w:jc w:val="both"/>
        <w:rPr>
          <w:rFonts w:ascii="Arial" w:hAnsi="Arial" w:cs="Arial"/>
        </w:rPr>
      </w:pPr>
      <w:r w:rsidRPr="00BE59F0">
        <w:rPr>
          <w:rFonts w:ascii="Arial" w:hAnsi="Arial" w:cs="Arial"/>
        </w:rPr>
        <w:t xml:space="preserve">It is recommended that Community Participation Bodies </w:t>
      </w:r>
      <w:r>
        <w:rPr>
          <w:rFonts w:ascii="Arial" w:hAnsi="Arial" w:cs="Arial"/>
        </w:rPr>
        <w:t xml:space="preserve">(CPBs) </w:t>
      </w:r>
      <w:r w:rsidRPr="00BE59F0">
        <w:rPr>
          <w:rFonts w:ascii="Arial" w:hAnsi="Arial" w:cs="Arial"/>
        </w:rPr>
        <w:t xml:space="preserve">refer to the West Lothian </w:t>
      </w:r>
      <w:r w:rsidRPr="002857DE">
        <w:rPr>
          <w:rFonts w:ascii="Arial" w:hAnsi="Arial" w:cs="Arial"/>
        </w:rPr>
        <w:t xml:space="preserve">Council </w:t>
      </w:r>
      <w:r w:rsidRPr="00BE59F0">
        <w:rPr>
          <w:rFonts w:ascii="Arial" w:hAnsi="Arial" w:cs="Arial"/>
        </w:rPr>
        <w:t xml:space="preserve">Participation Requests Toolkit prior to formally submitting a participation request.  Early engagement with the council’s Community Planning and Regeneration Team is </w:t>
      </w:r>
      <w:r>
        <w:rPr>
          <w:rFonts w:ascii="Arial" w:hAnsi="Arial" w:cs="Arial"/>
        </w:rPr>
        <w:t xml:space="preserve">strongly </w:t>
      </w:r>
      <w:r w:rsidRPr="00BE59F0">
        <w:rPr>
          <w:rFonts w:ascii="Arial" w:hAnsi="Arial" w:cs="Arial"/>
        </w:rPr>
        <w:t xml:space="preserve">encouraged. </w:t>
      </w:r>
      <w:r>
        <w:rPr>
          <w:rFonts w:ascii="Arial" w:hAnsi="Arial" w:cs="Arial"/>
        </w:rPr>
        <w:t xml:space="preserve">Support to complete this application can also be provided. </w:t>
      </w:r>
      <w:r w:rsidRPr="00BE59F0">
        <w:rPr>
          <w:rFonts w:ascii="Arial" w:hAnsi="Arial" w:cs="Arial"/>
        </w:rPr>
        <w:t xml:space="preserve">Please direct enquiries to </w:t>
      </w:r>
      <w:hyperlink r:id="rId8" w:history="1">
        <w:r w:rsidRPr="00BE59F0">
          <w:rPr>
            <w:rStyle w:val="Hyperlink"/>
            <w:rFonts w:ascii="Arial" w:hAnsi="Arial" w:cs="Arial"/>
          </w:rPr>
          <w:t>community.planning@westlothian.gov.uk</w:t>
        </w:r>
      </w:hyperlink>
      <w:r w:rsidRPr="00BE59F0">
        <w:rPr>
          <w:rFonts w:ascii="Arial" w:hAnsi="Arial" w:cs="Arial"/>
          <w:color w:val="FF0000"/>
        </w:rPr>
        <w:t xml:space="preserve"> </w:t>
      </w:r>
      <w:r w:rsidRPr="00BE59F0">
        <w:rPr>
          <w:rFonts w:ascii="Arial" w:hAnsi="Arial" w:cs="Arial"/>
        </w:rPr>
        <w:t>or call 01506 281086.</w:t>
      </w:r>
      <w:r>
        <w:rPr>
          <w:rFonts w:ascii="Arial" w:hAnsi="Arial" w:cs="Arial"/>
        </w:rPr>
        <w:t xml:space="preserve">  </w:t>
      </w:r>
    </w:p>
    <w:p w:rsidR="008E7FB1" w:rsidRDefault="008E7FB1" w:rsidP="008E7FB1">
      <w:pPr>
        <w:pStyle w:val="NoSpacing"/>
      </w:pPr>
    </w:p>
    <w:tbl>
      <w:tblPr>
        <w:tblStyle w:val="TableGrid"/>
        <w:tblW w:w="0" w:type="auto"/>
        <w:tblLook w:val="04A0" w:firstRow="1" w:lastRow="0" w:firstColumn="1" w:lastColumn="0" w:noHBand="0" w:noVBand="1"/>
      </w:tblPr>
      <w:tblGrid>
        <w:gridCol w:w="3510"/>
        <w:gridCol w:w="5732"/>
      </w:tblGrid>
      <w:tr w:rsidR="008E7FB1" w:rsidRPr="00632466" w:rsidTr="00B4633D">
        <w:tc>
          <w:tcPr>
            <w:tcW w:w="3510" w:type="dxa"/>
          </w:tcPr>
          <w:p w:rsidR="008E7FB1" w:rsidRPr="00632466" w:rsidRDefault="008E7FB1" w:rsidP="00B4633D">
            <w:pPr>
              <w:jc w:val="both"/>
              <w:rPr>
                <w:rFonts w:ascii="Arial" w:hAnsi="Arial" w:cs="Arial"/>
                <w:b/>
              </w:rPr>
            </w:pPr>
            <w:r w:rsidRPr="00632466">
              <w:rPr>
                <w:rFonts w:ascii="Arial" w:hAnsi="Arial" w:cs="Arial"/>
                <w:b/>
              </w:rPr>
              <w:t>REFERENCE NUMBER</w:t>
            </w:r>
          </w:p>
          <w:p w:rsidR="008E7FB1" w:rsidRPr="00632466" w:rsidRDefault="008E7FB1" w:rsidP="00B4633D">
            <w:pPr>
              <w:jc w:val="both"/>
              <w:rPr>
                <w:rFonts w:ascii="Arial" w:hAnsi="Arial" w:cs="Arial"/>
                <w:i/>
              </w:rPr>
            </w:pPr>
            <w:r w:rsidRPr="00632466">
              <w:rPr>
                <w:rFonts w:ascii="Arial" w:hAnsi="Arial" w:cs="Arial"/>
                <w:i/>
              </w:rPr>
              <w:t>(West Lothian Council use only)</w:t>
            </w:r>
          </w:p>
        </w:tc>
        <w:tc>
          <w:tcPr>
            <w:tcW w:w="5732" w:type="dxa"/>
          </w:tcPr>
          <w:p w:rsidR="008E7FB1" w:rsidRPr="00632466" w:rsidRDefault="008E7FB1" w:rsidP="00B4633D">
            <w:pPr>
              <w:jc w:val="both"/>
              <w:rPr>
                <w:rFonts w:ascii="Arial" w:hAnsi="Arial" w:cs="Arial"/>
              </w:rPr>
            </w:pPr>
          </w:p>
          <w:p w:rsidR="008E7FB1" w:rsidRPr="00632466" w:rsidRDefault="008E7FB1" w:rsidP="00B4633D">
            <w:pPr>
              <w:jc w:val="both"/>
              <w:rPr>
                <w:rFonts w:ascii="Arial" w:hAnsi="Arial" w:cs="Arial"/>
              </w:rPr>
            </w:pPr>
          </w:p>
        </w:tc>
      </w:tr>
    </w:tbl>
    <w:p w:rsidR="008E7FB1" w:rsidRDefault="008E7FB1" w:rsidP="008E7FB1">
      <w:pPr>
        <w:jc w:val="both"/>
        <w:rPr>
          <w:rFonts w:ascii="Arial" w:hAnsi="Arial" w:cs="Arial"/>
          <w:color w:val="FF0000"/>
        </w:rPr>
      </w:pPr>
    </w:p>
    <w:tbl>
      <w:tblPr>
        <w:tblStyle w:val="TableGrid"/>
        <w:tblW w:w="0" w:type="auto"/>
        <w:tblLook w:val="04A0" w:firstRow="1" w:lastRow="0" w:firstColumn="1" w:lastColumn="0" w:noHBand="0" w:noVBand="1"/>
      </w:tblPr>
      <w:tblGrid>
        <w:gridCol w:w="3510"/>
        <w:gridCol w:w="5732"/>
      </w:tblGrid>
      <w:tr w:rsidR="008E7FB1" w:rsidRPr="00632466" w:rsidTr="00B4633D">
        <w:tc>
          <w:tcPr>
            <w:tcW w:w="9242" w:type="dxa"/>
            <w:gridSpan w:val="2"/>
            <w:shd w:val="pct10" w:color="auto" w:fill="auto"/>
          </w:tcPr>
          <w:p w:rsidR="008E7FB1" w:rsidRDefault="008E7FB1" w:rsidP="00B4633D">
            <w:pPr>
              <w:jc w:val="both"/>
              <w:rPr>
                <w:rFonts w:ascii="Arial" w:hAnsi="Arial" w:cs="Arial"/>
                <w:b/>
              </w:rPr>
            </w:pPr>
            <w:r w:rsidRPr="00632466">
              <w:rPr>
                <w:rFonts w:ascii="Arial" w:hAnsi="Arial" w:cs="Arial"/>
                <w:b/>
              </w:rPr>
              <w:t>DETAILS OF COMMUNITY PARTICIPATION BODY</w:t>
            </w:r>
            <w:r>
              <w:rPr>
                <w:rFonts w:ascii="Arial" w:hAnsi="Arial" w:cs="Arial"/>
                <w:b/>
              </w:rPr>
              <w:t xml:space="preserve"> (CPB)</w:t>
            </w:r>
          </w:p>
          <w:p w:rsidR="008E7FB1" w:rsidRPr="00632466" w:rsidRDefault="008E7FB1" w:rsidP="00B4633D">
            <w:pPr>
              <w:jc w:val="both"/>
              <w:rPr>
                <w:rFonts w:ascii="Arial" w:hAnsi="Arial" w:cs="Arial"/>
                <w:b/>
              </w:rPr>
            </w:pPr>
          </w:p>
        </w:tc>
      </w:tr>
      <w:tr w:rsidR="008E7FB1" w:rsidRPr="00632466" w:rsidTr="00B4633D">
        <w:tc>
          <w:tcPr>
            <w:tcW w:w="3510" w:type="dxa"/>
          </w:tcPr>
          <w:p w:rsidR="008E7FB1" w:rsidRDefault="008E7FB1" w:rsidP="00B4633D">
            <w:pPr>
              <w:jc w:val="both"/>
              <w:rPr>
                <w:rFonts w:ascii="Arial" w:hAnsi="Arial" w:cs="Arial"/>
              </w:rPr>
            </w:pPr>
            <w:r>
              <w:rPr>
                <w:rFonts w:ascii="Arial" w:hAnsi="Arial" w:cs="Arial"/>
              </w:rPr>
              <w:t>Name of Community Body</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c>
          <w:tcPr>
            <w:tcW w:w="3510" w:type="dxa"/>
          </w:tcPr>
          <w:p w:rsidR="008E7FB1" w:rsidRDefault="008E7FB1" w:rsidP="00B4633D">
            <w:pPr>
              <w:jc w:val="both"/>
              <w:rPr>
                <w:rFonts w:ascii="Arial" w:hAnsi="Arial" w:cs="Arial"/>
              </w:rPr>
            </w:pPr>
            <w:r>
              <w:rPr>
                <w:rFonts w:ascii="Arial" w:hAnsi="Arial" w:cs="Arial"/>
              </w:rPr>
              <w:t>Contact Name</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c>
          <w:tcPr>
            <w:tcW w:w="3510" w:type="dxa"/>
          </w:tcPr>
          <w:p w:rsidR="008E7FB1" w:rsidRDefault="008E7FB1" w:rsidP="00B4633D">
            <w:pPr>
              <w:jc w:val="both"/>
              <w:rPr>
                <w:rFonts w:ascii="Arial" w:hAnsi="Arial" w:cs="Arial"/>
              </w:rPr>
            </w:pPr>
            <w:r>
              <w:rPr>
                <w:rFonts w:ascii="Arial" w:hAnsi="Arial" w:cs="Arial"/>
              </w:rPr>
              <w:t>Contact Address</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c>
          <w:tcPr>
            <w:tcW w:w="3510" w:type="dxa"/>
          </w:tcPr>
          <w:p w:rsidR="008E7FB1" w:rsidRDefault="008E7FB1" w:rsidP="00B4633D">
            <w:pPr>
              <w:jc w:val="both"/>
              <w:rPr>
                <w:rFonts w:ascii="Arial" w:hAnsi="Arial" w:cs="Arial"/>
              </w:rPr>
            </w:pPr>
            <w:r>
              <w:rPr>
                <w:rFonts w:ascii="Arial" w:hAnsi="Arial" w:cs="Arial"/>
              </w:rPr>
              <w:t>Contact Telephone Number</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c>
          <w:tcPr>
            <w:tcW w:w="3510" w:type="dxa"/>
          </w:tcPr>
          <w:p w:rsidR="008E7FB1" w:rsidRDefault="008E7FB1" w:rsidP="00B4633D">
            <w:pPr>
              <w:jc w:val="both"/>
              <w:rPr>
                <w:rFonts w:ascii="Arial" w:hAnsi="Arial" w:cs="Arial"/>
              </w:rPr>
            </w:pPr>
            <w:r>
              <w:rPr>
                <w:rFonts w:ascii="Arial" w:hAnsi="Arial" w:cs="Arial"/>
              </w:rPr>
              <w:t>Contact Email</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c>
          <w:tcPr>
            <w:tcW w:w="3510" w:type="dxa"/>
          </w:tcPr>
          <w:p w:rsidR="008E7FB1" w:rsidRDefault="008E7FB1" w:rsidP="00B4633D">
            <w:pPr>
              <w:jc w:val="both"/>
              <w:rPr>
                <w:rFonts w:ascii="Arial" w:hAnsi="Arial" w:cs="Arial"/>
              </w:rPr>
            </w:pPr>
            <w:r>
              <w:rPr>
                <w:rFonts w:ascii="Arial" w:hAnsi="Arial" w:cs="Arial"/>
              </w:rPr>
              <w:t>Website (if available)</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rPr>
          <w:trHeight w:val="1479"/>
        </w:trPr>
        <w:tc>
          <w:tcPr>
            <w:tcW w:w="3510" w:type="dxa"/>
          </w:tcPr>
          <w:p w:rsidR="008E7FB1" w:rsidRDefault="008E7FB1" w:rsidP="00B4633D">
            <w:pPr>
              <w:jc w:val="both"/>
              <w:rPr>
                <w:rFonts w:ascii="Arial" w:hAnsi="Arial" w:cs="Arial"/>
              </w:rPr>
            </w:pPr>
            <w:r w:rsidRPr="00EF1966">
              <w:rPr>
                <w:rFonts w:ascii="Arial" w:hAnsi="Arial" w:cs="Arial"/>
              </w:rPr>
              <w:t xml:space="preserve">Type of </w:t>
            </w:r>
            <w:r>
              <w:rPr>
                <w:rFonts w:ascii="Arial" w:hAnsi="Arial" w:cs="Arial"/>
              </w:rPr>
              <w:t>O</w:t>
            </w:r>
            <w:r w:rsidRPr="00EF1966">
              <w:rPr>
                <w:rFonts w:ascii="Arial" w:hAnsi="Arial" w:cs="Arial"/>
              </w:rPr>
              <w:t>rganisation</w:t>
            </w:r>
          </w:p>
          <w:p w:rsidR="008E7FB1" w:rsidRDefault="008E7FB1" w:rsidP="00B4633D">
            <w:pPr>
              <w:jc w:val="both"/>
              <w:rPr>
                <w:rFonts w:ascii="Arial" w:hAnsi="Arial" w:cs="Arial"/>
              </w:rPr>
            </w:pPr>
          </w:p>
          <w:p w:rsidR="008E7FB1" w:rsidRPr="0017207F" w:rsidRDefault="008E7FB1" w:rsidP="00B4633D">
            <w:pPr>
              <w:jc w:val="both"/>
              <w:rPr>
                <w:rFonts w:ascii="Arial" w:hAnsi="Arial" w:cs="Arial"/>
                <w:b/>
                <w:i/>
              </w:rPr>
            </w:pPr>
            <w:r w:rsidRPr="0017207F">
              <w:rPr>
                <w:rFonts w:ascii="Arial" w:hAnsi="Arial" w:cs="Arial"/>
                <w:b/>
                <w:i/>
              </w:rPr>
              <w:t>See Note 1</w:t>
            </w:r>
          </w:p>
        </w:tc>
        <w:tc>
          <w:tcPr>
            <w:tcW w:w="5732" w:type="dxa"/>
          </w:tcPr>
          <w:p w:rsidR="008E7FB1" w:rsidRDefault="00607B68" w:rsidP="00B4633D">
            <w:pPr>
              <w:rPr>
                <w:rFonts w:ascii="Arial" w:hAnsi="Arial" w:cs="Arial"/>
              </w:rPr>
            </w:pPr>
            <w:sdt>
              <w:sdtPr>
                <w:rPr>
                  <w:rFonts w:ascii="Arial" w:hAnsi="Arial" w:cs="Arial"/>
                </w:rPr>
                <w:id w:val="1958599110"/>
                <w14:checkbox>
                  <w14:checked w14:val="0"/>
                  <w14:checkedState w14:val="2612" w14:font="MS Gothic"/>
                  <w14:uncheckedState w14:val="2610" w14:font="MS Gothic"/>
                </w14:checkbox>
              </w:sdtPr>
              <w:sdtEndPr/>
              <w:sdtContent>
                <w:r w:rsidR="008E7FB1">
                  <w:rPr>
                    <w:rFonts w:ascii="MS Gothic" w:eastAsia="MS Gothic" w:hAnsi="MS Gothic" w:cs="Arial" w:hint="eastAsia"/>
                  </w:rPr>
                  <w:t>☐</w:t>
                </w:r>
              </w:sdtContent>
            </w:sdt>
            <w:r w:rsidR="008E7FB1">
              <w:rPr>
                <w:rFonts w:ascii="Arial" w:hAnsi="Arial" w:cs="Arial"/>
              </w:rPr>
              <w:t xml:space="preserve"> A community controlled body</w:t>
            </w:r>
          </w:p>
          <w:p w:rsidR="008E7FB1" w:rsidRDefault="00607B68" w:rsidP="00B4633D">
            <w:pPr>
              <w:rPr>
                <w:rFonts w:ascii="Arial" w:hAnsi="Arial" w:cs="Arial"/>
              </w:rPr>
            </w:pPr>
            <w:sdt>
              <w:sdtPr>
                <w:rPr>
                  <w:rFonts w:ascii="Arial" w:hAnsi="Arial" w:cs="Arial"/>
                </w:rPr>
                <w:id w:val="-560868777"/>
                <w14:checkbox>
                  <w14:checked w14:val="0"/>
                  <w14:checkedState w14:val="2612" w14:font="MS Gothic"/>
                  <w14:uncheckedState w14:val="2610" w14:font="MS Gothic"/>
                </w14:checkbox>
              </w:sdtPr>
              <w:sdtEndPr/>
              <w:sdtContent>
                <w:r w:rsidR="008E7FB1">
                  <w:rPr>
                    <w:rFonts w:ascii="MS Gothic" w:eastAsia="MS Gothic" w:hAnsi="MS Gothic" w:cs="Arial" w:hint="eastAsia"/>
                  </w:rPr>
                  <w:t>☐</w:t>
                </w:r>
              </w:sdtContent>
            </w:sdt>
            <w:r w:rsidR="008E7FB1">
              <w:rPr>
                <w:rFonts w:ascii="Arial" w:hAnsi="Arial" w:cs="Arial"/>
              </w:rPr>
              <w:t xml:space="preserve"> A community council</w:t>
            </w:r>
          </w:p>
          <w:p w:rsidR="008E7FB1" w:rsidRDefault="00607B68" w:rsidP="00B4633D">
            <w:pPr>
              <w:rPr>
                <w:rFonts w:ascii="Arial" w:hAnsi="Arial" w:cs="Arial"/>
              </w:rPr>
            </w:pPr>
            <w:sdt>
              <w:sdtPr>
                <w:rPr>
                  <w:rFonts w:ascii="Arial" w:hAnsi="Arial" w:cs="Arial"/>
                </w:rPr>
                <w:id w:val="1193887284"/>
                <w14:checkbox>
                  <w14:checked w14:val="0"/>
                  <w14:checkedState w14:val="2612" w14:font="MS Gothic"/>
                  <w14:uncheckedState w14:val="2610" w14:font="MS Gothic"/>
                </w14:checkbox>
              </w:sdtPr>
              <w:sdtEndPr/>
              <w:sdtContent>
                <w:r w:rsidR="008E7FB1">
                  <w:rPr>
                    <w:rFonts w:ascii="MS Gothic" w:eastAsia="MS Gothic" w:hAnsi="MS Gothic" w:cs="Arial" w:hint="eastAsia"/>
                  </w:rPr>
                  <w:t>☐</w:t>
                </w:r>
              </w:sdtContent>
            </w:sdt>
            <w:r w:rsidR="008E7FB1">
              <w:rPr>
                <w:rFonts w:ascii="Arial" w:hAnsi="Arial" w:cs="Arial"/>
              </w:rPr>
              <w:t xml:space="preserve"> A community body without a written constitution </w:t>
            </w:r>
          </w:p>
          <w:p w:rsidR="008E7FB1" w:rsidRPr="00632466" w:rsidRDefault="00607B68" w:rsidP="00B4633D">
            <w:pPr>
              <w:rPr>
                <w:rFonts w:ascii="Arial" w:hAnsi="Arial" w:cs="Arial"/>
              </w:rPr>
            </w:pPr>
            <w:sdt>
              <w:sdtPr>
                <w:rPr>
                  <w:rFonts w:ascii="Arial" w:hAnsi="Arial" w:cs="Arial"/>
                </w:rPr>
                <w:id w:val="-2112730527"/>
                <w14:checkbox>
                  <w14:checked w14:val="0"/>
                  <w14:checkedState w14:val="2612" w14:font="MS Gothic"/>
                  <w14:uncheckedState w14:val="2610" w14:font="MS Gothic"/>
                </w14:checkbox>
              </w:sdtPr>
              <w:sdtEndPr/>
              <w:sdtContent>
                <w:r w:rsidR="008E7FB1">
                  <w:rPr>
                    <w:rFonts w:ascii="MS Gothic" w:eastAsia="MS Gothic" w:hAnsi="MS Gothic" w:cs="Arial" w:hint="eastAsia"/>
                  </w:rPr>
                  <w:t>☐</w:t>
                </w:r>
              </w:sdtContent>
            </w:sdt>
            <w:r w:rsidR="008E7FB1">
              <w:rPr>
                <w:rFonts w:ascii="Arial" w:hAnsi="Arial" w:cs="Arial"/>
              </w:rPr>
              <w:t xml:space="preserve"> A body designated by Scottish Ministers as a     community participation body</w:t>
            </w:r>
          </w:p>
        </w:tc>
      </w:tr>
      <w:tr w:rsidR="008E7FB1" w:rsidRPr="00632466" w:rsidTr="00B4633D">
        <w:trPr>
          <w:trHeight w:val="1479"/>
        </w:trPr>
        <w:tc>
          <w:tcPr>
            <w:tcW w:w="3510" w:type="dxa"/>
          </w:tcPr>
          <w:p w:rsidR="008E7FB1" w:rsidRDefault="008E7FB1" w:rsidP="00B4633D">
            <w:pPr>
              <w:jc w:val="both"/>
              <w:rPr>
                <w:rFonts w:ascii="Arial" w:hAnsi="Arial" w:cs="Arial"/>
              </w:rPr>
            </w:pPr>
            <w:r>
              <w:rPr>
                <w:rFonts w:ascii="Arial" w:hAnsi="Arial" w:cs="Arial"/>
              </w:rPr>
              <w:t xml:space="preserve">Please provide an explanation of qualification as a valid community participation </w:t>
            </w:r>
            <w:r w:rsidRPr="00437A8D">
              <w:rPr>
                <w:rFonts w:ascii="Arial" w:hAnsi="Arial" w:cs="Arial"/>
              </w:rPr>
              <w:t>body and details of your community</w:t>
            </w:r>
            <w:r>
              <w:rPr>
                <w:rFonts w:ascii="Arial" w:hAnsi="Arial" w:cs="Arial"/>
              </w:rPr>
              <w:t>.</w:t>
            </w:r>
          </w:p>
          <w:p w:rsidR="008E7FB1" w:rsidRDefault="008E7FB1" w:rsidP="00B4633D">
            <w:pPr>
              <w:jc w:val="both"/>
              <w:rPr>
                <w:rFonts w:ascii="Arial" w:hAnsi="Arial" w:cs="Arial"/>
              </w:rPr>
            </w:pPr>
          </w:p>
          <w:p w:rsidR="008E7FB1" w:rsidRPr="00EB166F" w:rsidRDefault="008E7FB1" w:rsidP="00B4633D">
            <w:pPr>
              <w:rPr>
                <w:rFonts w:ascii="Arial" w:hAnsi="Arial" w:cs="Arial"/>
              </w:rPr>
            </w:pPr>
            <w:r w:rsidRPr="00EB166F">
              <w:rPr>
                <w:rFonts w:ascii="Arial" w:hAnsi="Arial" w:cs="Arial"/>
              </w:rPr>
              <w:t xml:space="preserve">Please ensure that you include a copy of your written constitution or other governance documentation, if applicable.  </w:t>
            </w:r>
          </w:p>
          <w:p w:rsidR="008E7FB1" w:rsidRPr="00FA7171" w:rsidRDefault="008E7FB1" w:rsidP="00B4633D">
            <w:pPr>
              <w:jc w:val="both"/>
              <w:rPr>
                <w:rFonts w:ascii="Arial" w:hAnsi="Arial" w:cs="Arial"/>
                <w:color w:val="FF0000"/>
              </w:rPr>
            </w:pPr>
          </w:p>
          <w:p w:rsidR="008E7FB1" w:rsidRPr="00DB65EF" w:rsidRDefault="008E7FB1" w:rsidP="00B4633D">
            <w:pPr>
              <w:jc w:val="both"/>
              <w:rPr>
                <w:rFonts w:ascii="Arial" w:hAnsi="Arial" w:cs="Arial"/>
                <w:b/>
                <w:i/>
              </w:rPr>
            </w:pPr>
            <w:r w:rsidRPr="00DB65EF">
              <w:rPr>
                <w:rFonts w:ascii="Arial" w:hAnsi="Arial" w:cs="Arial"/>
                <w:b/>
                <w:i/>
              </w:rPr>
              <w:t xml:space="preserve">See Note 1 </w:t>
            </w:r>
            <w:r>
              <w:rPr>
                <w:rFonts w:ascii="Arial" w:hAnsi="Arial" w:cs="Arial"/>
                <w:b/>
                <w:i/>
              </w:rPr>
              <w:t>and 2</w:t>
            </w:r>
          </w:p>
        </w:tc>
        <w:tc>
          <w:tcPr>
            <w:tcW w:w="5732" w:type="dxa"/>
          </w:tcPr>
          <w:p w:rsidR="008E7FB1" w:rsidRDefault="008E7FB1" w:rsidP="00B4633D">
            <w:pPr>
              <w:rPr>
                <w:rFonts w:ascii="Arial" w:hAnsi="Arial" w:cs="Arial"/>
              </w:rPr>
            </w:pPr>
          </w:p>
        </w:tc>
      </w:tr>
      <w:tr w:rsidR="008E7FB1" w:rsidRPr="00632466" w:rsidTr="00B4633D">
        <w:trPr>
          <w:trHeight w:val="416"/>
        </w:trPr>
        <w:tc>
          <w:tcPr>
            <w:tcW w:w="3510" w:type="dxa"/>
          </w:tcPr>
          <w:p w:rsidR="008E7FB1" w:rsidRPr="00D44AD8" w:rsidRDefault="008E7FB1" w:rsidP="00B4633D">
            <w:pPr>
              <w:jc w:val="both"/>
              <w:rPr>
                <w:rFonts w:ascii="Arial" w:hAnsi="Arial" w:cs="Arial"/>
                <w:color w:val="FF0000"/>
              </w:rPr>
            </w:pPr>
            <w:r w:rsidRPr="004D1EE0">
              <w:rPr>
                <w:rFonts w:ascii="Arial" w:hAnsi="Arial" w:cs="Arial"/>
              </w:rPr>
              <w:t>Community groups are encouraged to engage in early dialogue with the council before submi</w:t>
            </w:r>
            <w:r>
              <w:rPr>
                <w:rFonts w:ascii="Arial" w:hAnsi="Arial" w:cs="Arial"/>
              </w:rPr>
              <w:t>tting a formal request.  Has your group</w:t>
            </w:r>
            <w:r w:rsidRPr="004D1EE0">
              <w:rPr>
                <w:rFonts w:ascii="Arial" w:hAnsi="Arial" w:cs="Arial"/>
              </w:rPr>
              <w:t xml:space="preserve"> had any prior contact with the council or any other public body in relation to this request?  If so, please provide detail</w:t>
            </w:r>
            <w:r>
              <w:rPr>
                <w:rFonts w:ascii="Arial" w:hAnsi="Arial" w:cs="Arial"/>
              </w:rPr>
              <w:t>s</w:t>
            </w:r>
            <w:r w:rsidRPr="004D1EE0">
              <w:rPr>
                <w:rFonts w:ascii="Arial" w:hAnsi="Arial" w:cs="Arial"/>
              </w:rPr>
              <w:t xml:space="preserve"> of this. </w:t>
            </w:r>
          </w:p>
        </w:tc>
        <w:tc>
          <w:tcPr>
            <w:tcW w:w="5732" w:type="dxa"/>
          </w:tcPr>
          <w:p w:rsidR="008E7FB1" w:rsidRPr="00632466" w:rsidRDefault="008E7FB1" w:rsidP="00B4633D">
            <w:pPr>
              <w:jc w:val="both"/>
              <w:rPr>
                <w:rFonts w:ascii="Arial" w:hAnsi="Arial" w:cs="Arial"/>
              </w:rPr>
            </w:pPr>
          </w:p>
        </w:tc>
      </w:tr>
    </w:tbl>
    <w:p w:rsidR="008E7FB1" w:rsidRPr="00BE59F0" w:rsidRDefault="008E7FB1" w:rsidP="008E7FB1">
      <w:pPr>
        <w:jc w:val="both"/>
        <w:rPr>
          <w:rFonts w:ascii="Arial" w:hAnsi="Arial" w:cs="Arial"/>
          <w:color w:val="FF0000"/>
        </w:rPr>
      </w:pPr>
    </w:p>
    <w:tbl>
      <w:tblPr>
        <w:tblStyle w:val="TableGrid"/>
        <w:tblW w:w="0" w:type="auto"/>
        <w:tblLook w:val="04A0" w:firstRow="1" w:lastRow="0" w:firstColumn="1" w:lastColumn="0" w:noHBand="0" w:noVBand="1"/>
      </w:tblPr>
      <w:tblGrid>
        <w:gridCol w:w="3510"/>
        <w:gridCol w:w="5732"/>
      </w:tblGrid>
      <w:tr w:rsidR="008E7FB1" w:rsidRPr="00632466" w:rsidTr="00B4633D">
        <w:tc>
          <w:tcPr>
            <w:tcW w:w="9242" w:type="dxa"/>
            <w:gridSpan w:val="2"/>
            <w:shd w:val="pct10" w:color="auto" w:fill="auto"/>
          </w:tcPr>
          <w:p w:rsidR="008E7FB1" w:rsidRDefault="008E7FB1" w:rsidP="00B4633D">
            <w:pPr>
              <w:jc w:val="both"/>
              <w:rPr>
                <w:rFonts w:ascii="Arial" w:hAnsi="Arial" w:cs="Arial"/>
                <w:b/>
              </w:rPr>
            </w:pPr>
            <w:r>
              <w:rPr>
                <w:rFonts w:ascii="Arial" w:hAnsi="Arial" w:cs="Arial"/>
                <w:b/>
              </w:rPr>
              <w:t>PUBLIC BODY DETAILS</w:t>
            </w:r>
          </w:p>
          <w:p w:rsidR="008E7FB1" w:rsidRPr="00632466" w:rsidRDefault="008E7FB1" w:rsidP="00B4633D">
            <w:pPr>
              <w:jc w:val="both"/>
              <w:rPr>
                <w:rFonts w:ascii="Arial" w:hAnsi="Arial" w:cs="Arial"/>
                <w:b/>
              </w:rPr>
            </w:pPr>
          </w:p>
        </w:tc>
      </w:tr>
      <w:tr w:rsidR="008E7FB1" w:rsidRPr="00632466" w:rsidTr="00B4633D">
        <w:trPr>
          <w:trHeight w:val="841"/>
        </w:trPr>
        <w:tc>
          <w:tcPr>
            <w:tcW w:w="3510" w:type="dxa"/>
          </w:tcPr>
          <w:p w:rsidR="008E7FB1" w:rsidRPr="00632466" w:rsidRDefault="008E7FB1" w:rsidP="00B4633D">
            <w:pPr>
              <w:jc w:val="both"/>
              <w:rPr>
                <w:rFonts w:ascii="Arial" w:hAnsi="Arial" w:cs="Arial"/>
              </w:rPr>
            </w:pPr>
            <w:r>
              <w:rPr>
                <w:rFonts w:ascii="Arial" w:hAnsi="Arial" w:cs="Arial"/>
              </w:rPr>
              <w:t>Name of the public service authority to which the request is being made</w:t>
            </w:r>
          </w:p>
        </w:tc>
        <w:tc>
          <w:tcPr>
            <w:tcW w:w="5732" w:type="dxa"/>
          </w:tcPr>
          <w:p w:rsidR="008E7FB1" w:rsidRPr="00632466" w:rsidRDefault="008E7FB1" w:rsidP="00B4633D">
            <w:pPr>
              <w:jc w:val="both"/>
              <w:rPr>
                <w:rFonts w:ascii="Arial" w:hAnsi="Arial" w:cs="Arial"/>
              </w:rPr>
            </w:pPr>
            <w:r>
              <w:rPr>
                <w:rFonts w:ascii="Arial" w:hAnsi="Arial" w:cs="Arial"/>
              </w:rPr>
              <w:t>West Lothian Council</w:t>
            </w:r>
          </w:p>
        </w:tc>
      </w:tr>
      <w:tr w:rsidR="008E7FB1" w:rsidRPr="00632466" w:rsidTr="00B4633D">
        <w:trPr>
          <w:trHeight w:val="1788"/>
        </w:trPr>
        <w:tc>
          <w:tcPr>
            <w:tcW w:w="3510" w:type="dxa"/>
          </w:tcPr>
          <w:p w:rsidR="008E7FB1" w:rsidRPr="0087489B" w:rsidRDefault="008E7FB1" w:rsidP="00B4633D">
            <w:pPr>
              <w:jc w:val="both"/>
              <w:rPr>
                <w:rFonts w:ascii="Arial" w:hAnsi="Arial" w:cs="Arial"/>
              </w:rPr>
            </w:pPr>
            <w:r w:rsidRPr="0087489B">
              <w:rPr>
                <w:rFonts w:ascii="Arial" w:hAnsi="Arial" w:cs="Arial"/>
              </w:rPr>
              <w:t>Name of any other public service authority which should participate in the outcome improvement process (if applicable)</w:t>
            </w:r>
          </w:p>
          <w:p w:rsidR="008E7FB1" w:rsidRDefault="008E7FB1" w:rsidP="00B4633D">
            <w:pPr>
              <w:jc w:val="both"/>
              <w:rPr>
                <w:rFonts w:ascii="Arial" w:hAnsi="Arial" w:cs="Arial"/>
              </w:rPr>
            </w:pPr>
          </w:p>
          <w:p w:rsidR="008E7FB1" w:rsidRPr="00632466" w:rsidRDefault="008E7FB1" w:rsidP="00B4633D">
            <w:pPr>
              <w:jc w:val="both"/>
              <w:rPr>
                <w:rFonts w:ascii="Arial" w:hAnsi="Arial" w:cs="Arial"/>
              </w:rPr>
            </w:pPr>
            <w:r w:rsidRPr="0017207F">
              <w:rPr>
                <w:rFonts w:ascii="Arial" w:hAnsi="Arial" w:cs="Arial"/>
                <w:b/>
                <w:i/>
              </w:rPr>
              <w:t xml:space="preserve">See Note </w:t>
            </w:r>
            <w:r>
              <w:rPr>
                <w:rFonts w:ascii="Arial" w:hAnsi="Arial" w:cs="Arial"/>
                <w:b/>
                <w:i/>
              </w:rPr>
              <w:t>3</w:t>
            </w:r>
          </w:p>
        </w:tc>
        <w:tc>
          <w:tcPr>
            <w:tcW w:w="5732" w:type="dxa"/>
          </w:tcPr>
          <w:p w:rsidR="008E7FB1" w:rsidRPr="00632466" w:rsidRDefault="008E7FB1" w:rsidP="00B4633D">
            <w:pPr>
              <w:jc w:val="both"/>
              <w:rPr>
                <w:rFonts w:ascii="Arial" w:hAnsi="Arial" w:cs="Arial"/>
              </w:rPr>
            </w:pPr>
          </w:p>
        </w:tc>
      </w:tr>
    </w:tbl>
    <w:p w:rsidR="008E7FB1" w:rsidRDefault="008E7FB1" w:rsidP="008E7FB1"/>
    <w:tbl>
      <w:tblPr>
        <w:tblStyle w:val="TableGrid"/>
        <w:tblW w:w="0" w:type="auto"/>
        <w:tblLook w:val="04A0" w:firstRow="1" w:lastRow="0" w:firstColumn="1" w:lastColumn="0" w:noHBand="0" w:noVBand="1"/>
      </w:tblPr>
      <w:tblGrid>
        <w:gridCol w:w="3510"/>
        <w:gridCol w:w="5732"/>
      </w:tblGrid>
      <w:tr w:rsidR="008E7FB1" w:rsidRPr="00632466" w:rsidTr="00B4633D">
        <w:tc>
          <w:tcPr>
            <w:tcW w:w="9242" w:type="dxa"/>
            <w:gridSpan w:val="2"/>
            <w:shd w:val="pct10" w:color="auto" w:fill="auto"/>
          </w:tcPr>
          <w:p w:rsidR="008E7FB1" w:rsidRPr="00632466" w:rsidRDefault="008E7FB1" w:rsidP="00B4633D">
            <w:pPr>
              <w:jc w:val="both"/>
              <w:rPr>
                <w:rFonts w:ascii="Arial" w:hAnsi="Arial" w:cs="Arial"/>
                <w:b/>
              </w:rPr>
            </w:pPr>
            <w:r>
              <w:rPr>
                <w:rFonts w:ascii="Arial" w:hAnsi="Arial" w:cs="Arial"/>
                <w:b/>
              </w:rPr>
              <w:t>OUTCOME IMPROVEMENT PROCESS PROPOSAL</w:t>
            </w:r>
          </w:p>
          <w:p w:rsidR="008E7FB1" w:rsidRPr="00632466" w:rsidRDefault="008E7FB1" w:rsidP="00B4633D">
            <w:pPr>
              <w:jc w:val="both"/>
              <w:rPr>
                <w:rFonts w:ascii="Arial" w:hAnsi="Arial" w:cs="Arial"/>
                <w:b/>
              </w:rPr>
            </w:pPr>
          </w:p>
        </w:tc>
      </w:tr>
      <w:tr w:rsidR="008E7FB1" w:rsidRPr="00632466" w:rsidTr="00B4633D">
        <w:tc>
          <w:tcPr>
            <w:tcW w:w="3510" w:type="dxa"/>
          </w:tcPr>
          <w:p w:rsidR="008E7FB1" w:rsidRDefault="008E7FB1" w:rsidP="00B4633D">
            <w:pPr>
              <w:jc w:val="both"/>
              <w:rPr>
                <w:rFonts w:ascii="Arial" w:hAnsi="Arial" w:cs="Arial"/>
              </w:rPr>
            </w:pPr>
            <w:r>
              <w:rPr>
                <w:rFonts w:ascii="Arial" w:hAnsi="Arial" w:cs="Arial"/>
              </w:rPr>
              <w:t>What outcome does your community group want to improve?</w:t>
            </w:r>
          </w:p>
          <w:p w:rsidR="008E7FB1" w:rsidRDefault="008E7FB1" w:rsidP="00B4633D">
            <w:pPr>
              <w:jc w:val="both"/>
              <w:rPr>
                <w:rFonts w:ascii="Arial" w:hAnsi="Arial" w:cs="Arial"/>
              </w:rPr>
            </w:pPr>
          </w:p>
          <w:p w:rsidR="008E7FB1" w:rsidRDefault="008E7FB1" w:rsidP="00B4633D">
            <w:pPr>
              <w:jc w:val="both"/>
              <w:rPr>
                <w:rFonts w:ascii="Arial" w:hAnsi="Arial" w:cs="Arial"/>
              </w:rPr>
            </w:pPr>
            <w:r w:rsidRPr="002F53DF">
              <w:rPr>
                <w:rFonts w:ascii="Arial" w:hAnsi="Arial" w:cs="Arial"/>
                <w:i/>
              </w:rPr>
              <w:t xml:space="preserve">This outcome must result from the provision of a </w:t>
            </w:r>
            <w:r>
              <w:rPr>
                <w:rFonts w:ascii="Arial" w:hAnsi="Arial" w:cs="Arial"/>
                <w:i/>
              </w:rPr>
              <w:t xml:space="preserve">council </w:t>
            </w:r>
            <w:r w:rsidRPr="002F53DF">
              <w:rPr>
                <w:rFonts w:ascii="Arial" w:hAnsi="Arial" w:cs="Arial"/>
                <w:i/>
              </w:rPr>
              <w:t xml:space="preserve">service </w:t>
            </w:r>
            <w:r>
              <w:rPr>
                <w:rFonts w:ascii="Arial" w:hAnsi="Arial" w:cs="Arial"/>
                <w:i/>
              </w:rPr>
              <w:t>or a council service must contribute to it</w:t>
            </w:r>
          </w:p>
          <w:p w:rsidR="008E7FB1" w:rsidRDefault="008E7FB1" w:rsidP="00B4633D">
            <w:pPr>
              <w:jc w:val="both"/>
              <w:rPr>
                <w:rFonts w:ascii="Arial" w:hAnsi="Arial" w:cs="Arial"/>
                <w:color w:val="FF0000"/>
              </w:rPr>
            </w:pPr>
            <w:r w:rsidRPr="0017207F">
              <w:rPr>
                <w:rFonts w:ascii="Arial" w:hAnsi="Arial" w:cs="Arial"/>
                <w:b/>
                <w:i/>
              </w:rPr>
              <w:t xml:space="preserve">See Note </w:t>
            </w:r>
            <w:r>
              <w:rPr>
                <w:rFonts w:ascii="Arial" w:hAnsi="Arial" w:cs="Arial"/>
                <w:b/>
                <w:i/>
              </w:rPr>
              <w:t>4</w:t>
            </w:r>
            <w:r>
              <w:rPr>
                <w:rFonts w:ascii="Arial" w:hAnsi="Arial" w:cs="Arial"/>
                <w:color w:val="FF0000"/>
              </w:rPr>
              <w:t xml:space="preserve"> </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rPr>
          <w:trHeight w:val="1323"/>
        </w:trPr>
        <w:tc>
          <w:tcPr>
            <w:tcW w:w="3510" w:type="dxa"/>
          </w:tcPr>
          <w:p w:rsidR="008E7FB1" w:rsidRDefault="008E7FB1" w:rsidP="00B4633D">
            <w:pPr>
              <w:jc w:val="both"/>
              <w:rPr>
                <w:rFonts w:ascii="Arial" w:hAnsi="Arial" w:cs="Arial"/>
              </w:rPr>
            </w:pPr>
            <w:r>
              <w:rPr>
                <w:rFonts w:ascii="Arial" w:hAnsi="Arial" w:cs="Arial"/>
              </w:rPr>
              <w:t>Why does your group believe it should participate in the outcome improvement process?</w:t>
            </w:r>
          </w:p>
          <w:p w:rsidR="008E7FB1" w:rsidRDefault="008E7FB1" w:rsidP="00B4633D">
            <w:pPr>
              <w:jc w:val="both"/>
              <w:rPr>
                <w:rFonts w:ascii="Arial" w:hAnsi="Arial" w:cs="Arial"/>
              </w:rPr>
            </w:pPr>
          </w:p>
          <w:p w:rsidR="008E7FB1" w:rsidRDefault="008E7FB1" w:rsidP="00B4633D">
            <w:pPr>
              <w:jc w:val="both"/>
              <w:rPr>
                <w:rFonts w:ascii="Arial" w:hAnsi="Arial" w:cs="Arial"/>
                <w:color w:val="FF0000"/>
              </w:rPr>
            </w:pPr>
            <w:r w:rsidRPr="0017207F">
              <w:rPr>
                <w:rFonts w:ascii="Arial" w:hAnsi="Arial" w:cs="Arial"/>
                <w:b/>
                <w:i/>
              </w:rPr>
              <w:t xml:space="preserve">See Note </w:t>
            </w:r>
            <w:r>
              <w:rPr>
                <w:rFonts w:ascii="Arial" w:hAnsi="Arial" w:cs="Arial"/>
                <w:b/>
                <w:i/>
              </w:rPr>
              <w:t>5</w:t>
            </w:r>
            <w:r>
              <w:rPr>
                <w:rFonts w:ascii="Arial" w:hAnsi="Arial" w:cs="Arial"/>
                <w:color w:val="FF0000"/>
              </w:rPr>
              <w:t xml:space="preserve"> </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rPr>
          <w:trHeight w:val="1413"/>
        </w:trPr>
        <w:tc>
          <w:tcPr>
            <w:tcW w:w="3510" w:type="dxa"/>
          </w:tcPr>
          <w:p w:rsidR="008E7FB1" w:rsidRDefault="008E7FB1" w:rsidP="00B4633D">
            <w:pPr>
              <w:jc w:val="both"/>
              <w:rPr>
                <w:rFonts w:ascii="Arial" w:hAnsi="Arial" w:cs="Arial"/>
              </w:rPr>
            </w:pPr>
            <w:r>
              <w:rPr>
                <w:rFonts w:ascii="Arial" w:hAnsi="Arial" w:cs="Arial"/>
              </w:rPr>
              <w:t>What knowledge, expertise and experience does your group have in relation to the outcome?</w:t>
            </w:r>
          </w:p>
          <w:p w:rsidR="008E7FB1" w:rsidRDefault="008E7FB1" w:rsidP="00B4633D">
            <w:pPr>
              <w:jc w:val="both"/>
              <w:rPr>
                <w:rFonts w:ascii="Arial" w:hAnsi="Arial" w:cs="Arial"/>
              </w:rPr>
            </w:pPr>
          </w:p>
          <w:p w:rsidR="008E7FB1" w:rsidRDefault="008E7FB1" w:rsidP="00B4633D">
            <w:pPr>
              <w:jc w:val="both"/>
              <w:rPr>
                <w:rFonts w:ascii="Arial" w:hAnsi="Arial" w:cs="Arial"/>
                <w:b/>
                <w:i/>
              </w:rPr>
            </w:pPr>
            <w:r w:rsidRPr="0017207F">
              <w:rPr>
                <w:rFonts w:ascii="Arial" w:hAnsi="Arial" w:cs="Arial"/>
                <w:b/>
                <w:i/>
              </w:rPr>
              <w:t xml:space="preserve">See Note </w:t>
            </w:r>
            <w:r>
              <w:rPr>
                <w:rFonts w:ascii="Arial" w:hAnsi="Arial" w:cs="Arial"/>
                <w:b/>
                <w:i/>
              </w:rPr>
              <w:t>6</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rPr>
          <w:trHeight w:val="1419"/>
        </w:trPr>
        <w:tc>
          <w:tcPr>
            <w:tcW w:w="3510" w:type="dxa"/>
          </w:tcPr>
          <w:p w:rsidR="008E7FB1" w:rsidRDefault="008E7FB1" w:rsidP="00B4633D">
            <w:pPr>
              <w:jc w:val="both"/>
              <w:rPr>
                <w:rFonts w:ascii="Arial" w:hAnsi="Arial" w:cs="Arial"/>
              </w:rPr>
            </w:pPr>
            <w:r w:rsidRPr="00DF1ABE">
              <w:rPr>
                <w:rFonts w:ascii="Arial" w:hAnsi="Arial" w:cs="Arial"/>
              </w:rPr>
              <w:t xml:space="preserve">How the outcome will be improved because of the involvement of </w:t>
            </w:r>
            <w:r>
              <w:rPr>
                <w:rFonts w:ascii="Arial" w:hAnsi="Arial" w:cs="Arial"/>
              </w:rPr>
              <w:t>your group</w:t>
            </w:r>
            <w:r w:rsidRPr="00DF1ABE">
              <w:rPr>
                <w:rFonts w:ascii="Arial" w:hAnsi="Arial" w:cs="Arial"/>
              </w:rPr>
              <w:t>?</w:t>
            </w:r>
          </w:p>
          <w:p w:rsidR="008E7FB1" w:rsidRDefault="008E7FB1" w:rsidP="00B4633D">
            <w:pPr>
              <w:jc w:val="both"/>
              <w:rPr>
                <w:rFonts w:ascii="Arial" w:hAnsi="Arial" w:cs="Arial"/>
              </w:rPr>
            </w:pPr>
          </w:p>
          <w:p w:rsidR="008E7FB1" w:rsidRDefault="008E7FB1" w:rsidP="00B4633D">
            <w:pPr>
              <w:jc w:val="both"/>
              <w:rPr>
                <w:rFonts w:ascii="Arial" w:hAnsi="Arial" w:cs="Arial"/>
                <w:b/>
                <w:i/>
              </w:rPr>
            </w:pPr>
            <w:r w:rsidRPr="0017207F">
              <w:rPr>
                <w:rFonts w:ascii="Arial" w:hAnsi="Arial" w:cs="Arial"/>
                <w:b/>
                <w:i/>
              </w:rPr>
              <w:t xml:space="preserve">See Note </w:t>
            </w:r>
            <w:r>
              <w:rPr>
                <w:rFonts w:ascii="Arial" w:hAnsi="Arial" w:cs="Arial"/>
                <w:b/>
                <w:i/>
              </w:rPr>
              <w:t>7</w:t>
            </w:r>
          </w:p>
          <w:p w:rsidR="008E7FB1" w:rsidRPr="00DF1ABE"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r w:rsidR="008E7FB1" w:rsidRPr="00632466" w:rsidTr="00B4633D">
        <w:trPr>
          <w:trHeight w:val="1114"/>
        </w:trPr>
        <w:tc>
          <w:tcPr>
            <w:tcW w:w="3510" w:type="dxa"/>
          </w:tcPr>
          <w:p w:rsidR="008E7FB1" w:rsidRDefault="008E7FB1" w:rsidP="00B4633D">
            <w:pPr>
              <w:jc w:val="both"/>
              <w:rPr>
                <w:rFonts w:ascii="Arial" w:hAnsi="Arial" w:cs="Arial"/>
              </w:rPr>
            </w:pPr>
            <w:r>
              <w:rPr>
                <w:rFonts w:ascii="Arial" w:hAnsi="Arial" w:cs="Arial"/>
              </w:rPr>
              <w:t xml:space="preserve">Has your group consulted with and have support from wider members of the community? </w:t>
            </w:r>
          </w:p>
          <w:p w:rsidR="008E7FB1" w:rsidRDefault="008E7FB1" w:rsidP="00B4633D">
            <w:pPr>
              <w:jc w:val="both"/>
              <w:rPr>
                <w:rFonts w:ascii="Arial" w:hAnsi="Arial" w:cs="Arial"/>
              </w:rPr>
            </w:pPr>
          </w:p>
          <w:p w:rsidR="008E7FB1" w:rsidRDefault="008E7FB1" w:rsidP="00B4633D">
            <w:pPr>
              <w:jc w:val="both"/>
              <w:rPr>
                <w:rFonts w:ascii="Arial" w:hAnsi="Arial" w:cs="Arial"/>
                <w:b/>
                <w:i/>
              </w:rPr>
            </w:pPr>
            <w:r w:rsidRPr="0017207F">
              <w:rPr>
                <w:rFonts w:ascii="Arial" w:hAnsi="Arial" w:cs="Arial"/>
                <w:b/>
                <w:i/>
              </w:rPr>
              <w:t xml:space="preserve">See Note </w:t>
            </w:r>
            <w:r>
              <w:rPr>
                <w:rFonts w:ascii="Arial" w:hAnsi="Arial" w:cs="Arial"/>
                <w:b/>
                <w:i/>
              </w:rPr>
              <w:t>8</w:t>
            </w:r>
          </w:p>
          <w:p w:rsidR="008E7FB1" w:rsidRPr="00632466" w:rsidRDefault="008E7FB1" w:rsidP="00B4633D">
            <w:pPr>
              <w:jc w:val="both"/>
              <w:rPr>
                <w:rFonts w:ascii="Arial" w:hAnsi="Arial" w:cs="Arial"/>
              </w:rPr>
            </w:pPr>
          </w:p>
        </w:tc>
        <w:tc>
          <w:tcPr>
            <w:tcW w:w="5732" w:type="dxa"/>
          </w:tcPr>
          <w:p w:rsidR="008E7FB1" w:rsidRPr="00632466" w:rsidRDefault="008E7FB1" w:rsidP="00B4633D">
            <w:pPr>
              <w:jc w:val="both"/>
              <w:rPr>
                <w:rFonts w:ascii="Arial" w:hAnsi="Arial" w:cs="Arial"/>
              </w:rPr>
            </w:pPr>
          </w:p>
        </w:tc>
      </w:tr>
    </w:tbl>
    <w:p w:rsidR="008E7FB1" w:rsidRDefault="008E7FB1" w:rsidP="008E7FB1"/>
    <w:tbl>
      <w:tblPr>
        <w:tblStyle w:val="TableGrid"/>
        <w:tblW w:w="0" w:type="auto"/>
        <w:tblLook w:val="04A0" w:firstRow="1" w:lastRow="0" w:firstColumn="1" w:lastColumn="0" w:noHBand="0" w:noVBand="1"/>
      </w:tblPr>
      <w:tblGrid>
        <w:gridCol w:w="9242"/>
      </w:tblGrid>
      <w:tr w:rsidR="008E7FB1" w:rsidRPr="006B0FA2" w:rsidTr="00B4633D">
        <w:tc>
          <w:tcPr>
            <w:tcW w:w="9242" w:type="dxa"/>
            <w:shd w:val="pct10" w:color="auto" w:fill="auto"/>
          </w:tcPr>
          <w:p w:rsidR="008E7FB1" w:rsidRPr="006B0FA2" w:rsidRDefault="008E7FB1" w:rsidP="00B4633D">
            <w:pPr>
              <w:rPr>
                <w:rFonts w:ascii="Arial" w:hAnsi="Arial" w:cs="Arial"/>
                <w:b/>
              </w:rPr>
            </w:pPr>
            <w:r w:rsidRPr="006B0FA2">
              <w:rPr>
                <w:rFonts w:ascii="Arial" w:hAnsi="Arial" w:cs="Arial"/>
                <w:b/>
              </w:rPr>
              <w:lastRenderedPageBreak/>
              <w:t>ANY OTHER ADDITIONAL INFORMATION IN SUPPORT OF APPLICATION</w:t>
            </w:r>
          </w:p>
          <w:p w:rsidR="008E7FB1" w:rsidRPr="006B0FA2" w:rsidRDefault="008E7FB1" w:rsidP="00B4633D">
            <w:pPr>
              <w:rPr>
                <w:rFonts w:ascii="Arial" w:hAnsi="Arial" w:cs="Arial"/>
                <w:b/>
              </w:rPr>
            </w:pPr>
          </w:p>
        </w:tc>
      </w:tr>
      <w:tr w:rsidR="008E7FB1" w:rsidRPr="006B0FA2" w:rsidTr="00B4633D">
        <w:tc>
          <w:tcPr>
            <w:tcW w:w="9242" w:type="dxa"/>
          </w:tcPr>
          <w:p w:rsidR="008E7FB1" w:rsidRPr="00C35708" w:rsidRDefault="008E7FB1" w:rsidP="00B4633D">
            <w:pPr>
              <w:rPr>
                <w:rFonts w:ascii="Arial" w:hAnsi="Arial" w:cs="Arial"/>
                <w:color w:val="FF0000"/>
              </w:rPr>
            </w:pPr>
            <w:r w:rsidRPr="0017207F">
              <w:rPr>
                <w:rFonts w:ascii="Arial" w:hAnsi="Arial" w:cs="Arial"/>
                <w:b/>
                <w:i/>
              </w:rPr>
              <w:t xml:space="preserve">See Note </w:t>
            </w:r>
            <w:r>
              <w:rPr>
                <w:rFonts w:ascii="Arial" w:hAnsi="Arial" w:cs="Arial"/>
                <w:b/>
                <w:i/>
              </w:rPr>
              <w:t>9</w:t>
            </w: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Default="008E7FB1" w:rsidP="00B4633D">
            <w:pPr>
              <w:rPr>
                <w:rFonts w:ascii="Arial" w:hAnsi="Arial" w:cs="Arial"/>
              </w:rPr>
            </w:pPr>
          </w:p>
          <w:p w:rsidR="008E7FB1" w:rsidRPr="006B0FA2" w:rsidRDefault="008E7FB1" w:rsidP="00B4633D">
            <w:pPr>
              <w:rPr>
                <w:rFonts w:ascii="Arial" w:hAnsi="Arial" w:cs="Arial"/>
              </w:rPr>
            </w:pPr>
          </w:p>
        </w:tc>
      </w:tr>
    </w:tbl>
    <w:p w:rsidR="008E7FB1" w:rsidRDefault="008E7FB1" w:rsidP="008E7FB1">
      <w:pPr>
        <w:spacing w:after="0" w:line="240" w:lineRule="auto"/>
        <w:rPr>
          <w:rFonts w:ascii="Arial" w:hAnsi="Arial" w:cs="Arial"/>
          <w:b/>
          <w:u w:val="single"/>
        </w:rPr>
      </w:pPr>
    </w:p>
    <w:p w:rsidR="008E7FB1" w:rsidRDefault="008E7FB1" w:rsidP="008E7FB1">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2660"/>
        <w:gridCol w:w="6582"/>
      </w:tblGrid>
      <w:tr w:rsidR="008E7FB1" w:rsidTr="00B4633D">
        <w:tc>
          <w:tcPr>
            <w:tcW w:w="9242" w:type="dxa"/>
            <w:gridSpan w:val="2"/>
            <w:shd w:val="pct10" w:color="auto" w:fill="auto"/>
          </w:tcPr>
          <w:p w:rsidR="008E7FB1" w:rsidRDefault="008E7FB1" w:rsidP="00B4633D">
            <w:pPr>
              <w:rPr>
                <w:rFonts w:ascii="Arial" w:hAnsi="Arial" w:cs="Arial"/>
                <w:b/>
              </w:rPr>
            </w:pPr>
            <w:r w:rsidRPr="00C64E9F">
              <w:rPr>
                <w:rFonts w:ascii="Arial" w:hAnsi="Arial" w:cs="Arial"/>
                <w:b/>
              </w:rPr>
              <w:t>Declaration</w:t>
            </w:r>
          </w:p>
          <w:p w:rsidR="008E7FB1" w:rsidRPr="00C64E9F" w:rsidRDefault="008E7FB1" w:rsidP="00B4633D">
            <w:pPr>
              <w:rPr>
                <w:rFonts w:ascii="Arial" w:hAnsi="Arial" w:cs="Arial"/>
                <w:b/>
              </w:rPr>
            </w:pPr>
          </w:p>
        </w:tc>
      </w:tr>
      <w:tr w:rsidR="008E7FB1" w:rsidTr="00B4633D">
        <w:tc>
          <w:tcPr>
            <w:tcW w:w="9242" w:type="dxa"/>
            <w:gridSpan w:val="2"/>
          </w:tcPr>
          <w:p w:rsidR="008E7FB1" w:rsidRPr="00C64E9F" w:rsidRDefault="008E7FB1" w:rsidP="00B4633D">
            <w:pPr>
              <w:rPr>
                <w:rFonts w:ascii="Arial" w:hAnsi="Arial" w:cs="Arial"/>
                <w:i/>
              </w:rPr>
            </w:pPr>
            <w:r w:rsidRPr="00C64E9F">
              <w:rPr>
                <w:rFonts w:ascii="Arial" w:hAnsi="Arial" w:cs="Arial"/>
                <w:i/>
              </w:rPr>
              <w:t xml:space="preserve">I confirm </w:t>
            </w:r>
            <w:r>
              <w:rPr>
                <w:rFonts w:ascii="Arial" w:hAnsi="Arial" w:cs="Arial"/>
                <w:i/>
              </w:rPr>
              <w:t>that all information given is accurate. I understand that this request will not be treated as having been made until all required information is provided.</w:t>
            </w:r>
          </w:p>
        </w:tc>
      </w:tr>
      <w:tr w:rsidR="008E7FB1" w:rsidTr="00B4633D">
        <w:tc>
          <w:tcPr>
            <w:tcW w:w="9242" w:type="dxa"/>
            <w:gridSpan w:val="2"/>
          </w:tcPr>
          <w:p w:rsidR="008E7FB1" w:rsidRPr="00C64E9F" w:rsidRDefault="008E7FB1" w:rsidP="00B4633D">
            <w:pPr>
              <w:rPr>
                <w:rFonts w:ascii="Arial" w:hAnsi="Arial" w:cs="Arial"/>
                <w:b/>
              </w:rPr>
            </w:pPr>
            <w:r>
              <w:rPr>
                <w:rFonts w:ascii="Arial" w:hAnsi="Arial" w:cs="Arial"/>
                <w:b/>
              </w:rPr>
              <w:t>Applicant</w:t>
            </w:r>
          </w:p>
        </w:tc>
      </w:tr>
      <w:tr w:rsidR="008E7FB1" w:rsidTr="00B4633D">
        <w:tc>
          <w:tcPr>
            <w:tcW w:w="2660" w:type="dxa"/>
          </w:tcPr>
          <w:p w:rsidR="008E7FB1" w:rsidRDefault="008E7FB1" w:rsidP="00B4633D">
            <w:pPr>
              <w:rPr>
                <w:rFonts w:ascii="Arial" w:hAnsi="Arial" w:cs="Arial"/>
              </w:rPr>
            </w:pPr>
            <w:r>
              <w:rPr>
                <w:rFonts w:ascii="Arial" w:hAnsi="Arial" w:cs="Arial"/>
              </w:rPr>
              <w:t>Signature:</w:t>
            </w:r>
          </w:p>
          <w:p w:rsidR="008E7FB1" w:rsidRDefault="008E7FB1" w:rsidP="00B4633D">
            <w:pPr>
              <w:rPr>
                <w:rFonts w:ascii="Arial" w:hAnsi="Arial" w:cs="Arial"/>
              </w:rPr>
            </w:pPr>
          </w:p>
        </w:tc>
        <w:tc>
          <w:tcPr>
            <w:tcW w:w="6582" w:type="dxa"/>
          </w:tcPr>
          <w:p w:rsidR="008E7FB1" w:rsidRDefault="008E7FB1" w:rsidP="00B4633D">
            <w:pPr>
              <w:rPr>
                <w:rFonts w:ascii="Arial" w:hAnsi="Arial" w:cs="Arial"/>
              </w:rPr>
            </w:pPr>
          </w:p>
        </w:tc>
      </w:tr>
      <w:tr w:rsidR="008E7FB1" w:rsidTr="00B4633D">
        <w:tc>
          <w:tcPr>
            <w:tcW w:w="2660" w:type="dxa"/>
          </w:tcPr>
          <w:p w:rsidR="008E7FB1" w:rsidRDefault="008E7FB1" w:rsidP="00B4633D">
            <w:pPr>
              <w:rPr>
                <w:rFonts w:ascii="Arial" w:hAnsi="Arial" w:cs="Arial"/>
              </w:rPr>
            </w:pPr>
            <w:r>
              <w:rPr>
                <w:rFonts w:ascii="Arial" w:hAnsi="Arial" w:cs="Arial"/>
              </w:rPr>
              <w:t>Print name:</w:t>
            </w:r>
          </w:p>
          <w:p w:rsidR="008E7FB1" w:rsidRDefault="008E7FB1" w:rsidP="00B4633D">
            <w:pPr>
              <w:rPr>
                <w:rFonts w:ascii="Arial" w:hAnsi="Arial" w:cs="Arial"/>
              </w:rPr>
            </w:pPr>
          </w:p>
        </w:tc>
        <w:tc>
          <w:tcPr>
            <w:tcW w:w="6582" w:type="dxa"/>
          </w:tcPr>
          <w:p w:rsidR="008E7FB1" w:rsidRDefault="008E7FB1" w:rsidP="00B4633D">
            <w:pPr>
              <w:rPr>
                <w:rFonts w:ascii="Arial" w:hAnsi="Arial" w:cs="Arial"/>
              </w:rPr>
            </w:pPr>
          </w:p>
        </w:tc>
      </w:tr>
      <w:tr w:rsidR="008E7FB1" w:rsidTr="00B4633D">
        <w:tc>
          <w:tcPr>
            <w:tcW w:w="2660" w:type="dxa"/>
          </w:tcPr>
          <w:p w:rsidR="008E7FB1" w:rsidRDefault="008E7FB1" w:rsidP="00B4633D">
            <w:pPr>
              <w:rPr>
                <w:rFonts w:ascii="Arial" w:hAnsi="Arial" w:cs="Arial"/>
              </w:rPr>
            </w:pPr>
            <w:r>
              <w:rPr>
                <w:rFonts w:ascii="Arial" w:hAnsi="Arial" w:cs="Arial"/>
              </w:rPr>
              <w:t>Date:</w:t>
            </w:r>
          </w:p>
          <w:p w:rsidR="008E7FB1" w:rsidRDefault="008E7FB1" w:rsidP="00B4633D">
            <w:pPr>
              <w:rPr>
                <w:rFonts w:ascii="Arial" w:hAnsi="Arial" w:cs="Arial"/>
              </w:rPr>
            </w:pPr>
          </w:p>
        </w:tc>
        <w:tc>
          <w:tcPr>
            <w:tcW w:w="6582" w:type="dxa"/>
          </w:tcPr>
          <w:p w:rsidR="008E7FB1" w:rsidRDefault="008E7FB1" w:rsidP="00B4633D">
            <w:pPr>
              <w:rPr>
                <w:rFonts w:ascii="Arial" w:hAnsi="Arial" w:cs="Arial"/>
              </w:rPr>
            </w:pPr>
          </w:p>
        </w:tc>
      </w:tr>
      <w:tr w:rsidR="008E7FB1" w:rsidTr="00B4633D">
        <w:tc>
          <w:tcPr>
            <w:tcW w:w="9242" w:type="dxa"/>
            <w:gridSpan w:val="2"/>
          </w:tcPr>
          <w:p w:rsidR="008E7FB1" w:rsidRDefault="00607B68" w:rsidP="00B4633D">
            <w:pPr>
              <w:rPr>
                <w:rFonts w:ascii="Arial" w:hAnsi="Arial" w:cs="Arial"/>
              </w:rPr>
            </w:pPr>
            <w:sdt>
              <w:sdtPr>
                <w:rPr>
                  <w:rFonts w:ascii="Arial" w:hAnsi="Arial" w:cs="Arial"/>
                </w:rPr>
                <w:id w:val="-268009716"/>
                <w14:checkbox>
                  <w14:checked w14:val="0"/>
                  <w14:checkedState w14:val="2612" w14:font="MS Gothic"/>
                  <w14:uncheckedState w14:val="2610" w14:font="MS Gothic"/>
                </w14:checkbox>
              </w:sdtPr>
              <w:sdtEndPr/>
              <w:sdtContent>
                <w:r w:rsidR="008E7FB1">
                  <w:rPr>
                    <w:rFonts w:ascii="MS Gothic" w:eastAsia="MS Gothic" w:hAnsi="MS Gothic" w:cs="Arial" w:hint="eastAsia"/>
                  </w:rPr>
                  <w:t>☐</w:t>
                </w:r>
              </w:sdtContent>
            </w:sdt>
            <w:r w:rsidR="008E7FB1">
              <w:rPr>
                <w:rFonts w:ascii="Arial" w:hAnsi="Arial" w:cs="Arial"/>
              </w:rPr>
              <w:t xml:space="preserve"> I agree to the use of electronic </w:t>
            </w:r>
            <w:r w:rsidR="008E7FB1" w:rsidRPr="00DF138B">
              <w:rPr>
                <w:rFonts w:ascii="Arial" w:hAnsi="Arial" w:cs="Arial"/>
              </w:rPr>
              <w:t>communication in relation to this request</w:t>
            </w:r>
            <w:r w:rsidR="008E7FB1">
              <w:rPr>
                <w:rFonts w:ascii="Arial" w:hAnsi="Arial" w:cs="Arial"/>
              </w:rPr>
              <w:t>.</w:t>
            </w:r>
          </w:p>
          <w:p w:rsidR="008E7FB1" w:rsidRDefault="008E7FB1" w:rsidP="00B4633D">
            <w:pPr>
              <w:rPr>
                <w:rFonts w:ascii="Arial" w:hAnsi="Arial" w:cs="Arial"/>
              </w:rPr>
            </w:pPr>
          </w:p>
        </w:tc>
      </w:tr>
      <w:tr w:rsidR="008E7FB1" w:rsidTr="00B4633D">
        <w:tc>
          <w:tcPr>
            <w:tcW w:w="9242" w:type="dxa"/>
            <w:gridSpan w:val="2"/>
          </w:tcPr>
          <w:p w:rsidR="008E7FB1" w:rsidRPr="00190DFF" w:rsidRDefault="008E7FB1" w:rsidP="00B4633D">
            <w:pPr>
              <w:rPr>
                <w:rFonts w:ascii="Arial" w:hAnsi="Arial" w:cs="Arial"/>
                <w:b/>
                <w:u w:val="single"/>
              </w:rPr>
            </w:pPr>
            <w:r w:rsidRPr="00190DFF">
              <w:rPr>
                <w:rFonts w:ascii="Arial" w:hAnsi="Arial" w:cs="Arial"/>
                <w:b/>
                <w:u w:val="single"/>
              </w:rPr>
              <w:t>Data Protection</w:t>
            </w:r>
          </w:p>
          <w:p w:rsidR="008E7FB1" w:rsidRDefault="008E7FB1" w:rsidP="00B4633D">
            <w:pPr>
              <w:rPr>
                <w:rFonts w:ascii="Arial" w:hAnsi="Arial" w:cs="Arial"/>
              </w:rPr>
            </w:pPr>
            <w:r>
              <w:rPr>
                <w:rFonts w:ascii="Arial" w:hAnsi="Arial" w:cs="Arial"/>
              </w:rPr>
              <w:t xml:space="preserve">Please note that the information supplied on this form will be used for statistical and reporting purposes. Your contact details will be held on a database and will only be used for purposes in relation to this participation request. No personal information will be included in the published documentation.  </w:t>
            </w:r>
          </w:p>
        </w:tc>
      </w:tr>
    </w:tbl>
    <w:p w:rsidR="008E7FB1" w:rsidRDefault="008E7FB1" w:rsidP="008E7FB1">
      <w:pPr>
        <w:rPr>
          <w:rFonts w:ascii="Arial" w:hAnsi="Arial" w:cs="Arial"/>
        </w:rPr>
      </w:pPr>
    </w:p>
    <w:p w:rsidR="008E7FB1" w:rsidRPr="002857DE" w:rsidRDefault="008E7FB1" w:rsidP="008E7FB1">
      <w:pPr>
        <w:rPr>
          <w:rFonts w:ascii="Arial" w:hAnsi="Arial" w:cs="Arial"/>
          <w:b/>
          <w:u w:val="single"/>
        </w:rPr>
      </w:pPr>
      <w:r w:rsidRPr="002857DE">
        <w:rPr>
          <w:rFonts w:ascii="Arial" w:hAnsi="Arial" w:cs="Arial"/>
        </w:rPr>
        <w:t>Completed forms and any additional information should be either email</w:t>
      </w:r>
      <w:r>
        <w:rPr>
          <w:rFonts w:ascii="Arial" w:hAnsi="Arial" w:cs="Arial"/>
        </w:rPr>
        <w:t xml:space="preserve">ed to </w:t>
      </w:r>
      <w:hyperlink r:id="rId9" w:history="1">
        <w:r w:rsidRPr="006A65F5">
          <w:rPr>
            <w:rStyle w:val="Hyperlink"/>
            <w:rFonts w:ascii="Arial" w:hAnsi="Arial" w:cs="Arial"/>
          </w:rPr>
          <w:t>community.planning@westlothian.gov.uk</w:t>
        </w:r>
      </w:hyperlink>
      <w:r>
        <w:rPr>
          <w:rFonts w:ascii="Arial" w:hAnsi="Arial" w:cs="Arial"/>
        </w:rPr>
        <w:t xml:space="preserve"> or posted to:</w:t>
      </w:r>
    </w:p>
    <w:p w:rsidR="008E7FB1" w:rsidRPr="002857DE" w:rsidRDefault="008E7FB1" w:rsidP="008E7FB1">
      <w:pPr>
        <w:pStyle w:val="NoSpacing"/>
        <w:rPr>
          <w:rFonts w:ascii="Arial" w:hAnsi="Arial" w:cs="Arial"/>
        </w:rPr>
      </w:pPr>
      <w:r w:rsidRPr="002857DE">
        <w:rPr>
          <w:rFonts w:ascii="Arial" w:hAnsi="Arial" w:cs="Arial"/>
        </w:rPr>
        <w:t>Community Planning and Regeneration Team</w:t>
      </w:r>
    </w:p>
    <w:p w:rsidR="008E7FB1" w:rsidRDefault="008E7FB1" w:rsidP="008E7FB1">
      <w:pPr>
        <w:pStyle w:val="NoSpacing"/>
        <w:rPr>
          <w:rFonts w:ascii="Arial" w:hAnsi="Arial" w:cs="Arial"/>
        </w:rPr>
      </w:pPr>
      <w:r w:rsidRPr="002857DE">
        <w:rPr>
          <w:rFonts w:ascii="Arial" w:hAnsi="Arial" w:cs="Arial"/>
        </w:rPr>
        <w:t>1</w:t>
      </w:r>
      <w:r w:rsidRPr="002857DE">
        <w:rPr>
          <w:rFonts w:ascii="Arial" w:hAnsi="Arial" w:cs="Arial"/>
          <w:vertAlign w:val="superscript"/>
        </w:rPr>
        <w:t>st</w:t>
      </w:r>
      <w:r w:rsidRPr="002857DE">
        <w:rPr>
          <w:rFonts w:ascii="Arial" w:hAnsi="Arial" w:cs="Arial"/>
        </w:rPr>
        <w:t xml:space="preserve"> Floor North</w:t>
      </w:r>
    </w:p>
    <w:p w:rsidR="008E7FB1" w:rsidRDefault="008E7FB1" w:rsidP="008E7FB1">
      <w:pPr>
        <w:pStyle w:val="NoSpacing"/>
        <w:rPr>
          <w:rFonts w:ascii="Arial" w:hAnsi="Arial" w:cs="Arial"/>
        </w:rPr>
      </w:pPr>
      <w:r>
        <w:rPr>
          <w:rFonts w:ascii="Arial" w:hAnsi="Arial" w:cs="Arial"/>
        </w:rPr>
        <w:t>West Lothian Civic Centre</w:t>
      </w:r>
    </w:p>
    <w:p w:rsidR="008E7FB1" w:rsidRDefault="008E7FB1" w:rsidP="008E7FB1">
      <w:pPr>
        <w:pStyle w:val="NoSpacing"/>
        <w:rPr>
          <w:rFonts w:ascii="Arial" w:hAnsi="Arial" w:cs="Arial"/>
        </w:rPr>
      </w:pPr>
      <w:r>
        <w:rPr>
          <w:rFonts w:ascii="Arial" w:hAnsi="Arial" w:cs="Arial"/>
        </w:rPr>
        <w:t>Howden South Road</w:t>
      </w:r>
    </w:p>
    <w:p w:rsidR="008E7FB1" w:rsidRDefault="008E7FB1" w:rsidP="008E7FB1">
      <w:pPr>
        <w:pStyle w:val="NoSpacing"/>
        <w:rPr>
          <w:rFonts w:ascii="Arial" w:hAnsi="Arial" w:cs="Arial"/>
        </w:rPr>
      </w:pPr>
      <w:r>
        <w:rPr>
          <w:rFonts w:ascii="Arial" w:hAnsi="Arial" w:cs="Arial"/>
        </w:rPr>
        <w:t>Livingston</w:t>
      </w:r>
    </w:p>
    <w:p w:rsidR="008E7FB1" w:rsidRDefault="008E7FB1" w:rsidP="008E7FB1">
      <w:pPr>
        <w:pStyle w:val="NoSpacing"/>
        <w:rPr>
          <w:rFonts w:ascii="Arial" w:hAnsi="Arial" w:cs="Arial"/>
        </w:rPr>
      </w:pPr>
      <w:r>
        <w:rPr>
          <w:rFonts w:ascii="Arial" w:hAnsi="Arial" w:cs="Arial"/>
        </w:rPr>
        <w:t>EH54 6FF</w:t>
      </w:r>
    </w:p>
    <w:p w:rsidR="008E7FB1" w:rsidRPr="008C5C8E" w:rsidRDefault="008E7FB1" w:rsidP="008E7FB1">
      <w:pPr>
        <w:rPr>
          <w:rFonts w:ascii="Arial" w:hAnsi="Arial" w:cs="Arial"/>
        </w:rPr>
      </w:pPr>
      <w:r w:rsidRPr="003727F4">
        <w:rPr>
          <w:rFonts w:ascii="Arial" w:hAnsi="Arial" w:cs="Arial"/>
          <w:b/>
          <w:u w:val="single"/>
        </w:rPr>
        <w:lastRenderedPageBreak/>
        <w:t>Guidance Notes</w:t>
      </w:r>
    </w:p>
    <w:p w:rsidR="008E7FB1" w:rsidRDefault="008E7FB1" w:rsidP="008E7FB1">
      <w:pPr>
        <w:spacing w:after="0" w:line="240" w:lineRule="auto"/>
        <w:jc w:val="both"/>
        <w:rPr>
          <w:rFonts w:ascii="Arial" w:hAnsi="Arial" w:cs="Arial"/>
        </w:rPr>
      </w:pPr>
      <w:r>
        <w:rPr>
          <w:rFonts w:ascii="Arial" w:hAnsi="Arial" w:cs="Arial"/>
        </w:rPr>
        <w:t xml:space="preserve">These notes provide guidance for completing this application form.  The notes refer you to the relevant section of the Scottish Government guidance for more detailed information: </w:t>
      </w:r>
      <w:hyperlink r:id="rId10" w:history="1">
        <w:r w:rsidRPr="007B5560">
          <w:rPr>
            <w:rStyle w:val="Hyperlink"/>
            <w:rFonts w:ascii="Arial" w:hAnsi="Arial" w:cs="Arial"/>
          </w:rPr>
          <w:t>www.gov.scot/Topics/People/engage/ParticipationRequests/ParticipationRequestsGuidance</w:t>
        </w:r>
      </w:hyperlink>
    </w:p>
    <w:p w:rsidR="008E7FB1" w:rsidRDefault="008E7FB1" w:rsidP="008E7FB1">
      <w:pPr>
        <w:spacing w:after="0" w:line="240" w:lineRule="auto"/>
        <w:rPr>
          <w:rFonts w:ascii="Arial" w:hAnsi="Arial" w:cs="Arial"/>
        </w:rPr>
      </w:pPr>
    </w:p>
    <w:p w:rsidR="008E7FB1" w:rsidRDefault="008E7FB1" w:rsidP="008E7FB1">
      <w:pPr>
        <w:spacing w:after="0" w:line="240" w:lineRule="auto"/>
        <w:rPr>
          <w:rFonts w:ascii="Arial" w:hAnsi="Arial" w:cs="Arial"/>
        </w:rPr>
      </w:pPr>
    </w:p>
    <w:p w:rsidR="008E7FB1" w:rsidRDefault="008E7FB1" w:rsidP="008E7FB1">
      <w:pPr>
        <w:numPr>
          <w:ilvl w:val="0"/>
          <w:numId w:val="1"/>
        </w:numPr>
        <w:spacing w:after="0" w:line="240" w:lineRule="auto"/>
        <w:contextualSpacing/>
        <w:jc w:val="both"/>
        <w:rPr>
          <w:rFonts w:ascii="Arial" w:hAnsi="Arial" w:cs="Arial"/>
        </w:rPr>
      </w:pPr>
      <w:r>
        <w:rPr>
          <w:rFonts w:ascii="Arial" w:hAnsi="Arial" w:cs="Arial"/>
        </w:rPr>
        <w:t>The Community Empowerment (Scotland) Act 2015 identifies the types of bodies that can make a participation request – ‘community participation bodies’ (CPBs). The CPB should provide the necessary information to the public service authority to show that they are a valid body who can make a participation request:</w:t>
      </w:r>
    </w:p>
    <w:p w:rsidR="008E7FB1" w:rsidRPr="008936B4" w:rsidRDefault="008E7FB1" w:rsidP="008E7FB1">
      <w:pPr>
        <w:spacing w:after="0" w:line="240" w:lineRule="auto"/>
        <w:ind w:left="360"/>
        <w:contextualSpacing/>
        <w:jc w:val="both"/>
        <w:rPr>
          <w:rFonts w:ascii="Arial" w:hAnsi="Arial" w:cs="Arial"/>
          <w:b/>
        </w:rPr>
      </w:pPr>
    </w:p>
    <w:p w:rsidR="008E7FB1" w:rsidRPr="008936B4" w:rsidRDefault="008E7FB1" w:rsidP="008E7FB1">
      <w:pPr>
        <w:spacing w:after="0" w:line="240" w:lineRule="auto"/>
        <w:ind w:left="360"/>
        <w:contextualSpacing/>
        <w:jc w:val="both"/>
        <w:rPr>
          <w:rFonts w:ascii="Arial" w:hAnsi="Arial" w:cs="Arial"/>
        </w:rPr>
      </w:pPr>
      <w:r w:rsidRPr="008936B4">
        <w:rPr>
          <w:rFonts w:ascii="Arial" w:hAnsi="Arial" w:cs="Arial"/>
          <w:b/>
        </w:rPr>
        <w:t>Community controlled body:</w:t>
      </w:r>
      <w:r w:rsidRPr="008936B4">
        <w:rPr>
          <w:rFonts w:ascii="Arial" w:hAnsi="Arial" w:cs="Arial"/>
        </w:rPr>
        <w:t xml:space="preserve"> Does not have to be incorporated but must have a written constitution. The constitution must include a definition of the community to which the body relates, provision that membership is open to any member of that community, provision that the majority of members are from that community, a statement of the body’s aims and purposes (including the promotion of a benefit for that community) and provision that any surplus funds or assets are to be applied for the benefit of that community. </w:t>
      </w:r>
    </w:p>
    <w:p w:rsidR="008E7FB1" w:rsidRPr="008936B4" w:rsidRDefault="008E7FB1" w:rsidP="008E7FB1">
      <w:pPr>
        <w:spacing w:after="0" w:line="240" w:lineRule="auto"/>
        <w:ind w:left="360"/>
        <w:contextualSpacing/>
        <w:jc w:val="both"/>
        <w:rPr>
          <w:rFonts w:ascii="Arial" w:hAnsi="Arial" w:cs="Arial"/>
        </w:rPr>
      </w:pPr>
    </w:p>
    <w:p w:rsidR="008E7FB1" w:rsidRPr="008936B4" w:rsidRDefault="008E7FB1" w:rsidP="008E7FB1">
      <w:pPr>
        <w:spacing w:after="0" w:line="240" w:lineRule="auto"/>
        <w:ind w:left="360"/>
        <w:contextualSpacing/>
        <w:jc w:val="both"/>
        <w:rPr>
          <w:rFonts w:ascii="Arial" w:hAnsi="Arial" w:cs="Arial"/>
          <w:b/>
        </w:rPr>
      </w:pPr>
      <w:r w:rsidRPr="008936B4">
        <w:rPr>
          <w:rFonts w:ascii="Arial" w:hAnsi="Arial" w:cs="Arial"/>
          <w:b/>
        </w:rPr>
        <w:t xml:space="preserve">Community council:  </w:t>
      </w:r>
      <w:r w:rsidRPr="008936B4">
        <w:rPr>
          <w:rFonts w:ascii="Arial" w:hAnsi="Arial" w:cs="Arial"/>
        </w:rPr>
        <w:t>When making a request, it would be useful for the community council to supply an agreed Scheme of Establishment with the Local Authority a</w:t>
      </w:r>
      <w:r>
        <w:rPr>
          <w:rFonts w:ascii="Arial" w:hAnsi="Arial" w:cs="Arial"/>
        </w:rPr>
        <w:t>n</w:t>
      </w:r>
      <w:r w:rsidRPr="008936B4">
        <w:rPr>
          <w:rFonts w:ascii="Arial" w:hAnsi="Arial" w:cs="Arial"/>
        </w:rPr>
        <w:t>d have a written constitution.</w:t>
      </w:r>
    </w:p>
    <w:p w:rsidR="008E7FB1" w:rsidRPr="008936B4" w:rsidRDefault="008E7FB1" w:rsidP="008E7FB1">
      <w:pPr>
        <w:spacing w:after="0" w:line="240" w:lineRule="auto"/>
        <w:ind w:left="360"/>
        <w:contextualSpacing/>
        <w:jc w:val="both"/>
        <w:rPr>
          <w:rFonts w:ascii="Arial" w:hAnsi="Arial" w:cs="Arial"/>
          <w:b/>
        </w:rPr>
      </w:pPr>
    </w:p>
    <w:p w:rsidR="008E7FB1" w:rsidRPr="008936B4" w:rsidRDefault="008E7FB1" w:rsidP="008E7FB1">
      <w:pPr>
        <w:spacing w:after="0" w:line="240" w:lineRule="auto"/>
        <w:ind w:left="360"/>
        <w:contextualSpacing/>
        <w:jc w:val="both"/>
        <w:rPr>
          <w:rFonts w:ascii="Arial" w:hAnsi="Arial" w:cs="Arial"/>
        </w:rPr>
      </w:pPr>
      <w:r w:rsidRPr="008936B4">
        <w:rPr>
          <w:rFonts w:ascii="Arial" w:hAnsi="Arial" w:cs="Arial"/>
          <w:b/>
        </w:rPr>
        <w:t>Community body without a written constitution:</w:t>
      </w:r>
      <w:r w:rsidRPr="008936B4">
        <w:rPr>
          <w:rFonts w:ascii="Arial" w:hAnsi="Arial" w:cs="Arial"/>
        </w:rPr>
        <w:t xml:space="preserve"> A community</w:t>
      </w:r>
      <w:r>
        <w:rPr>
          <w:rFonts w:ascii="Arial" w:hAnsi="Arial" w:cs="Arial"/>
        </w:rPr>
        <w:t xml:space="preserve"> participation</w:t>
      </w:r>
      <w:r w:rsidRPr="008936B4">
        <w:rPr>
          <w:rFonts w:ascii="Arial" w:hAnsi="Arial" w:cs="Arial"/>
        </w:rPr>
        <w:t xml:space="preserve"> body could also be a more loosely associated group of people but must have similar features to that provided by a community controlled body, as set out above.</w:t>
      </w:r>
    </w:p>
    <w:p w:rsidR="008E7FB1" w:rsidRPr="008936B4" w:rsidRDefault="008E7FB1" w:rsidP="008E7FB1">
      <w:pPr>
        <w:spacing w:after="0" w:line="240" w:lineRule="auto"/>
        <w:ind w:left="360"/>
        <w:contextualSpacing/>
        <w:jc w:val="both"/>
        <w:rPr>
          <w:rFonts w:ascii="Arial" w:hAnsi="Arial" w:cs="Arial"/>
          <w:b/>
        </w:rPr>
      </w:pPr>
    </w:p>
    <w:p w:rsidR="008E7FB1" w:rsidRDefault="008E7FB1" w:rsidP="008E7FB1">
      <w:pPr>
        <w:spacing w:after="0" w:line="240" w:lineRule="auto"/>
        <w:ind w:left="360"/>
        <w:contextualSpacing/>
        <w:jc w:val="both"/>
        <w:rPr>
          <w:rFonts w:ascii="Arial" w:hAnsi="Arial" w:cs="Arial"/>
        </w:rPr>
      </w:pPr>
      <w:r w:rsidRPr="008936B4">
        <w:rPr>
          <w:rFonts w:ascii="Arial" w:hAnsi="Arial" w:cs="Arial"/>
          <w:b/>
        </w:rPr>
        <w:t>A body designated by Scottish Ministers as a community participation body:</w:t>
      </w:r>
      <w:r w:rsidRPr="008936B4">
        <w:rPr>
          <w:rFonts w:ascii="Arial" w:hAnsi="Arial" w:cs="Arial"/>
        </w:rPr>
        <w:t xml:space="preserve"> Ministers can designate a body to be a community participation body by making an order. Ministers will normally only designat</w:t>
      </w:r>
      <w:r>
        <w:rPr>
          <w:rFonts w:ascii="Arial" w:hAnsi="Arial" w:cs="Arial"/>
        </w:rPr>
        <w:t>e a body (or a class of bodies)</w:t>
      </w:r>
      <w:r w:rsidRPr="008936B4">
        <w:rPr>
          <w:rFonts w:ascii="Arial" w:hAnsi="Arial" w:cs="Arial"/>
        </w:rPr>
        <w:t xml:space="preserve"> if it works in a way similar to a community controlled body and there is a good reason why it is not able to meet the requirements of the Act (e.g. a charitable trust which cannot change who i</w:t>
      </w:r>
      <w:r>
        <w:rPr>
          <w:rFonts w:ascii="Arial" w:hAnsi="Arial" w:cs="Arial"/>
        </w:rPr>
        <w:t xml:space="preserve">s on its board). </w:t>
      </w:r>
      <w:r w:rsidRPr="008936B4">
        <w:rPr>
          <w:rFonts w:ascii="Arial" w:hAnsi="Arial" w:cs="Arial"/>
        </w:rPr>
        <w:t xml:space="preserve">A representative of the body/bodies should contact the Scottish Government to discuss. </w:t>
      </w:r>
    </w:p>
    <w:p w:rsidR="008E7FB1" w:rsidRDefault="008E7FB1" w:rsidP="008E7FB1">
      <w:pPr>
        <w:spacing w:after="0" w:line="240" w:lineRule="auto"/>
        <w:ind w:left="360"/>
        <w:contextualSpacing/>
        <w:jc w:val="both"/>
        <w:rPr>
          <w:rFonts w:ascii="Arial" w:hAnsi="Arial" w:cs="Arial"/>
        </w:rPr>
      </w:pPr>
    </w:p>
    <w:p w:rsidR="008E7FB1" w:rsidRDefault="008E7FB1" w:rsidP="008E7FB1">
      <w:pPr>
        <w:spacing w:after="0" w:line="240" w:lineRule="auto"/>
        <w:ind w:left="360"/>
        <w:contextualSpacing/>
        <w:jc w:val="both"/>
        <w:rPr>
          <w:rFonts w:ascii="Arial" w:hAnsi="Arial" w:cs="Arial"/>
        </w:rPr>
      </w:pPr>
      <w:r w:rsidRPr="00486BF3">
        <w:rPr>
          <w:rFonts w:ascii="Arial" w:hAnsi="Arial" w:cs="Arial"/>
        </w:rPr>
        <w:t>A participation request should be accompanied by a copy of the CPB’s constitution or other gov</w:t>
      </w:r>
      <w:r>
        <w:rPr>
          <w:rFonts w:ascii="Arial" w:hAnsi="Arial" w:cs="Arial"/>
        </w:rPr>
        <w:t xml:space="preserve">erning document if applicable. </w:t>
      </w:r>
      <w:r w:rsidRPr="00486BF3">
        <w:rPr>
          <w:rFonts w:ascii="Arial" w:hAnsi="Arial" w:cs="Arial"/>
        </w:rPr>
        <w:t xml:space="preserve">The </w:t>
      </w:r>
      <w:r>
        <w:rPr>
          <w:rFonts w:ascii="Arial" w:hAnsi="Arial" w:cs="Arial"/>
        </w:rPr>
        <w:t>council</w:t>
      </w:r>
      <w:r w:rsidRPr="00486BF3">
        <w:rPr>
          <w:rFonts w:ascii="Arial" w:hAnsi="Arial" w:cs="Arial"/>
        </w:rPr>
        <w:t xml:space="preserve"> will check that this meets the requirements of the Ac</w:t>
      </w:r>
      <w:r w:rsidRPr="00635024">
        <w:rPr>
          <w:rFonts w:ascii="Arial" w:hAnsi="Arial" w:cs="Arial"/>
        </w:rPr>
        <w:t xml:space="preserve">t (see pages 17-19 of the statutory guidance for more detail).  </w:t>
      </w:r>
    </w:p>
    <w:p w:rsidR="008E7FB1" w:rsidRDefault="008E7FB1" w:rsidP="008E7FB1">
      <w:pPr>
        <w:spacing w:after="0" w:line="240" w:lineRule="auto"/>
        <w:ind w:left="360"/>
        <w:contextualSpacing/>
        <w:jc w:val="both"/>
        <w:rPr>
          <w:rFonts w:ascii="Arial" w:hAnsi="Arial" w:cs="Arial"/>
        </w:rPr>
      </w:pPr>
    </w:p>
    <w:p w:rsidR="008E7FB1" w:rsidRPr="00437A8D" w:rsidRDefault="008E7FB1" w:rsidP="008E7FB1">
      <w:pPr>
        <w:pStyle w:val="ListParagraph"/>
        <w:numPr>
          <w:ilvl w:val="0"/>
          <w:numId w:val="1"/>
        </w:numPr>
        <w:spacing w:after="0" w:line="240" w:lineRule="auto"/>
        <w:jc w:val="both"/>
        <w:rPr>
          <w:rFonts w:ascii="Arial" w:hAnsi="Arial" w:cs="Arial"/>
          <w:color w:val="000000" w:themeColor="text1"/>
        </w:rPr>
      </w:pPr>
      <w:r w:rsidRPr="00437A8D">
        <w:rPr>
          <w:rFonts w:ascii="Arial" w:hAnsi="Arial" w:cs="Arial"/>
          <w:color w:val="000000" w:themeColor="text1"/>
        </w:rPr>
        <w:t xml:space="preserve">Please </w:t>
      </w:r>
      <w:r>
        <w:rPr>
          <w:rFonts w:ascii="Arial" w:hAnsi="Arial" w:cs="Arial"/>
          <w:color w:val="000000" w:themeColor="text1"/>
        </w:rPr>
        <w:t xml:space="preserve">also </w:t>
      </w:r>
      <w:r w:rsidRPr="00437A8D">
        <w:rPr>
          <w:rFonts w:ascii="Arial" w:hAnsi="Arial" w:cs="Arial"/>
          <w:color w:val="000000" w:themeColor="text1"/>
        </w:rPr>
        <w:t>include details of your community (i.e. who the community is, the total number of people in the community and how many are members of your organisation), providing as much information as possible, e.g. from the Census, your own surveys, other local surveys, etc.</w:t>
      </w:r>
    </w:p>
    <w:p w:rsidR="008E7FB1" w:rsidRDefault="008E7FB1" w:rsidP="008E7FB1">
      <w:pPr>
        <w:spacing w:after="0" w:line="240" w:lineRule="auto"/>
        <w:ind w:left="360"/>
        <w:contextualSpacing/>
        <w:jc w:val="both"/>
        <w:rPr>
          <w:rFonts w:ascii="Arial" w:hAnsi="Arial" w:cs="Arial"/>
        </w:rPr>
      </w:pPr>
    </w:p>
    <w:p w:rsidR="008E7FB1" w:rsidRDefault="008E7FB1" w:rsidP="008E7FB1">
      <w:pPr>
        <w:numPr>
          <w:ilvl w:val="0"/>
          <w:numId w:val="1"/>
        </w:numPr>
        <w:spacing w:after="0" w:line="240" w:lineRule="auto"/>
        <w:contextualSpacing/>
        <w:jc w:val="both"/>
        <w:rPr>
          <w:rFonts w:ascii="Arial" w:hAnsi="Arial" w:cs="Arial"/>
        </w:rPr>
      </w:pPr>
      <w:r>
        <w:rPr>
          <w:rFonts w:ascii="Arial" w:hAnsi="Arial" w:cs="Arial"/>
        </w:rPr>
        <w:t>The application form has been pre-populated to show that this request is being made to West Lothian Council. Please also include any additional public service authorities the CPB believes should also participate in the outcome improvement process. The authorities to whom a request can be made are listed in Schedule 2 in the Community Empowerment (Scotland) Act 2015. These are:</w:t>
      </w:r>
    </w:p>
    <w:p w:rsidR="008E7FB1" w:rsidRDefault="008E7FB1" w:rsidP="008E7FB1">
      <w:pPr>
        <w:spacing w:after="0" w:line="240" w:lineRule="auto"/>
        <w:jc w:val="both"/>
        <w:rPr>
          <w:rFonts w:ascii="Arial" w:hAnsi="Arial" w:cs="Arial"/>
        </w:rPr>
      </w:pPr>
    </w:p>
    <w:p w:rsidR="008E7FB1" w:rsidRDefault="008E7FB1" w:rsidP="008E7FB1">
      <w:pPr>
        <w:numPr>
          <w:ilvl w:val="0"/>
          <w:numId w:val="2"/>
        </w:numPr>
        <w:spacing w:after="0" w:line="240" w:lineRule="auto"/>
        <w:contextualSpacing/>
        <w:jc w:val="both"/>
        <w:rPr>
          <w:rFonts w:ascii="Arial" w:hAnsi="Arial" w:cs="Arial"/>
        </w:rPr>
        <w:sectPr w:rsidR="008E7FB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8E7FB1" w:rsidRPr="00413BC5" w:rsidRDefault="008E7FB1" w:rsidP="008E7FB1">
      <w:pPr>
        <w:numPr>
          <w:ilvl w:val="0"/>
          <w:numId w:val="2"/>
        </w:numPr>
        <w:spacing w:after="0" w:line="240" w:lineRule="auto"/>
        <w:contextualSpacing/>
        <w:rPr>
          <w:rFonts w:ascii="Arial" w:hAnsi="Arial" w:cs="Arial"/>
        </w:rPr>
      </w:pPr>
      <w:r>
        <w:rPr>
          <w:rFonts w:ascii="Arial" w:hAnsi="Arial" w:cs="Arial"/>
        </w:rPr>
        <w:lastRenderedPageBreak/>
        <w:t xml:space="preserve">A </w:t>
      </w:r>
      <w:r w:rsidRPr="00413BC5">
        <w:rPr>
          <w:rFonts w:ascii="Arial" w:hAnsi="Arial" w:cs="Arial"/>
        </w:rPr>
        <w:t xml:space="preserve">local authority </w:t>
      </w:r>
      <w:r w:rsidRPr="00413BC5">
        <w:rPr>
          <w:rFonts w:ascii="Arial" w:hAnsi="Arial" w:cs="Arial"/>
          <w:i/>
        </w:rPr>
        <w:t>(West Lothian Council)</w:t>
      </w:r>
    </w:p>
    <w:p w:rsidR="008E7FB1" w:rsidRPr="00413BC5" w:rsidRDefault="008E7FB1" w:rsidP="008E7FB1">
      <w:pPr>
        <w:numPr>
          <w:ilvl w:val="0"/>
          <w:numId w:val="2"/>
        </w:numPr>
        <w:spacing w:after="0" w:line="240" w:lineRule="auto"/>
        <w:contextualSpacing/>
        <w:rPr>
          <w:rFonts w:ascii="Arial" w:hAnsi="Arial" w:cs="Arial"/>
        </w:rPr>
      </w:pPr>
      <w:r w:rsidRPr="00413BC5">
        <w:rPr>
          <w:rFonts w:ascii="Arial" w:hAnsi="Arial" w:cs="Arial"/>
        </w:rPr>
        <w:t xml:space="preserve">A health Board </w:t>
      </w:r>
      <w:r w:rsidRPr="00413BC5">
        <w:rPr>
          <w:rFonts w:ascii="Arial" w:hAnsi="Arial" w:cs="Arial"/>
          <w:i/>
        </w:rPr>
        <w:t>(NHS Lothian)</w:t>
      </w:r>
    </w:p>
    <w:p w:rsidR="008E7FB1" w:rsidRPr="00413BC5" w:rsidRDefault="008E7FB1" w:rsidP="008E7FB1">
      <w:pPr>
        <w:numPr>
          <w:ilvl w:val="0"/>
          <w:numId w:val="2"/>
        </w:numPr>
        <w:spacing w:after="0" w:line="240" w:lineRule="auto"/>
        <w:contextualSpacing/>
        <w:rPr>
          <w:rFonts w:ascii="Arial" w:hAnsi="Arial" w:cs="Arial"/>
        </w:rPr>
      </w:pPr>
      <w:r w:rsidRPr="00413BC5">
        <w:rPr>
          <w:rFonts w:ascii="Arial" w:hAnsi="Arial" w:cs="Arial"/>
        </w:rPr>
        <w:t xml:space="preserve">The Board of management of a college of further education </w:t>
      </w:r>
      <w:r w:rsidRPr="00413BC5">
        <w:rPr>
          <w:rFonts w:ascii="Arial" w:hAnsi="Arial" w:cs="Arial"/>
          <w:i/>
        </w:rPr>
        <w:t>(West Lothian College/Scotland’s Rural College)</w:t>
      </w:r>
    </w:p>
    <w:p w:rsidR="008E7FB1" w:rsidRPr="00413BC5" w:rsidRDefault="008E7FB1" w:rsidP="008E7FB1">
      <w:pPr>
        <w:numPr>
          <w:ilvl w:val="0"/>
          <w:numId w:val="2"/>
        </w:numPr>
        <w:spacing w:after="0" w:line="240" w:lineRule="auto"/>
        <w:contextualSpacing/>
        <w:rPr>
          <w:rFonts w:ascii="Arial" w:hAnsi="Arial" w:cs="Arial"/>
        </w:rPr>
      </w:pPr>
      <w:r w:rsidRPr="00413BC5">
        <w:rPr>
          <w:rFonts w:ascii="Arial" w:hAnsi="Arial" w:cs="Arial"/>
        </w:rPr>
        <w:lastRenderedPageBreak/>
        <w:t xml:space="preserve">Highlands and Islands Enterprise </w:t>
      </w:r>
      <w:r w:rsidRPr="00413BC5">
        <w:rPr>
          <w:rFonts w:ascii="Arial" w:hAnsi="Arial" w:cs="Arial"/>
          <w:i/>
        </w:rPr>
        <w:t>(N/A in West Lothian)</w:t>
      </w:r>
    </w:p>
    <w:p w:rsidR="008E7FB1" w:rsidRPr="00413BC5" w:rsidRDefault="008E7FB1" w:rsidP="008E7FB1">
      <w:pPr>
        <w:numPr>
          <w:ilvl w:val="0"/>
          <w:numId w:val="2"/>
        </w:numPr>
        <w:spacing w:after="0" w:line="240" w:lineRule="auto"/>
        <w:contextualSpacing/>
        <w:rPr>
          <w:rFonts w:ascii="Arial" w:hAnsi="Arial" w:cs="Arial"/>
        </w:rPr>
      </w:pPr>
      <w:r w:rsidRPr="00413BC5">
        <w:rPr>
          <w:rFonts w:ascii="Arial" w:hAnsi="Arial" w:cs="Arial"/>
        </w:rPr>
        <w:t xml:space="preserve">A National Park Authority </w:t>
      </w:r>
      <w:r w:rsidRPr="00413BC5">
        <w:rPr>
          <w:rFonts w:ascii="Arial" w:hAnsi="Arial" w:cs="Arial"/>
          <w:i/>
        </w:rPr>
        <w:t>(N/A in West Lothian)</w:t>
      </w:r>
    </w:p>
    <w:p w:rsidR="008E7FB1" w:rsidRPr="00413BC5" w:rsidRDefault="008E7FB1" w:rsidP="008E7FB1">
      <w:pPr>
        <w:numPr>
          <w:ilvl w:val="0"/>
          <w:numId w:val="2"/>
        </w:numPr>
        <w:spacing w:after="0" w:line="240" w:lineRule="auto"/>
        <w:contextualSpacing/>
        <w:rPr>
          <w:rFonts w:ascii="Arial" w:hAnsi="Arial" w:cs="Arial"/>
        </w:rPr>
      </w:pPr>
      <w:r w:rsidRPr="00413BC5">
        <w:rPr>
          <w:rFonts w:ascii="Arial" w:hAnsi="Arial" w:cs="Arial"/>
        </w:rPr>
        <w:t>Police Scotland</w:t>
      </w:r>
    </w:p>
    <w:p w:rsidR="008E7FB1" w:rsidRPr="00413BC5" w:rsidRDefault="008E7FB1" w:rsidP="008E7FB1">
      <w:pPr>
        <w:numPr>
          <w:ilvl w:val="0"/>
          <w:numId w:val="2"/>
        </w:numPr>
        <w:spacing w:after="0" w:line="240" w:lineRule="auto"/>
        <w:contextualSpacing/>
        <w:rPr>
          <w:rFonts w:ascii="Arial" w:hAnsi="Arial" w:cs="Arial"/>
        </w:rPr>
      </w:pPr>
      <w:r w:rsidRPr="00413BC5">
        <w:rPr>
          <w:rFonts w:ascii="Arial" w:hAnsi="Arial" w:cs="Arial"/>
        </w:rPr>
        <w:t>The Scottish Environmental Protection Agency</w:t>
      </w:r>
    </w:p>
    <w:p w:rsidR="008E7FB1" w:rsidRPr="00413BC5" w:rsidRDefault="008E7FB1" w:rsidP="008E7FB1">
      <w:pPr>
        <w:numPr>
          <w:ilvl w:val="0"/>
          <w:numId w:val="2"/>
        </w:numPr>
        <w:spacing w:after="0" w:line="240" w:lineRule="auto"/>
        <w:contextualSpacing/>
        <w:rPr>
          <w:rFonts w:ascii="Arial" w:hAnsi="Arial" w:cs="Arial"/>
        </w:rPr>
      </w:pPr>
      <w:r w:rsidRPr="00413BC5">
        <w:rPr>
          <w:rFonts w:ascii="Arial" w:hAnsi="Arial" w:cs="Arial"/>
        </w:rPr>
        <w:t>Scottish Enterprise</w:t>
      </w:r>
    </w:p>
    <w:p w:rsidR="008E7FB1" w:rsidRPr="00413BC5" w:rsidRDefault="008E7FB1" w:rsidP="008E7FB1">
      <w:pPr>
        <w:numPr>
          <w:ilvl w:val="0"/>
          <w:numId w:val="2"/>
        </w:numPr>
        <w:spacing w:after="0" w:line="240" w:lineRule="auto"/>
        <w:contextualSpacing/>
        <w:rPr>
          <w:rFonts w:ascii="Arial" w:hAnsi="Arial" w:cs="Arial"/>
        </w:rPr>
      </w:pPr>
      <w:r w:rsidRPr="00413BC5">
        <w:rPr>
          <w:rFonts w:ascii="Arial" w:hAnsi="Arial" w:cs="Arial"/>
        </w:rPr>
        <w:t>The Scottish Fire and Rescue Service</w:t>
      </w:r>
    </w:p>
    <w:p w:rsidR="008E7FB1" w:rsidRPr="00413BC5" w:rsidRDefault="008E7FB1" w:rsidP="008E7FB1">
      <w:pPr>
        <w:numPr>
          <w:ilvl w:val="0"/>
          <w:numId w:val="2"/>
        </w:numPr>
        <w:spacing w:after="0" w:line="240" w:lineRule="auto"/>
        <w:contextualSpacing/>
        <w:rPr>
          <w:rFonts w:ascii="Arial" w:hAnsi="Arial" w:cs="Arial"/>
        </w:rPr>
      </w:pPr>
      <w:r w:rsidRPr="00413BC5">
        <w:rPr>
          <w:rFonts w:ascii="Arial" w:hAnsi="Arial" w:cs="Arial"/>
        </w:rPr>
        <w:t>Scottish Natural Heritage</w:t>
      </w:r>
    </w:p>
    <w:p w:rsidR="008E7FB1" w:rsidRPr="00E5781E" w:rsidRDefault="008E7FB1" w:rsidP="008E7FB1">
      <w:pPr>
        <w:numPr>
          <w:ilvl w:val="0"/>
          <w:numId w:val="2"/>
        </w:numPr>
        <w:spacing w:after="0" w:line="240" w:lineRule="auto"/>
        <w:contextualSpacing/>
        <w:rPr>
          <w:rFonts w:ascii="Arial" w:hAnsi="Arial" w:cs="Arial"/>
        </w:rPr>
      </w:pPr>
      <w:r w:rsidRPr="00413BC5">
        <w:rPr>
          <w:rFonts w:ascii="Arial" w:hAnsi="Arial" w:cs="Arial"/>
        </w:rPr>
        <w:t xml:space="preserve">A regional Transport Partnership </w:t>
      </w:r>
      <w:r w:rsidRPr="00413BC5">
        <w:rPr>
          <w:rFonts w:ascii="Arial" w:hAnsi="Arial" w:cs="Arial"/>
          <w:i/>
        </w:rPr>
        <w:t>(</w:t>
      </w:r>
      <w:proofErr w:type="spellStart"/>
      <w:r w:rsidRPr="00413BC5">
        <w:rPr>
          <w:rFonts w:ascii="Arial" w:hAnsi="Arial" w:cs="Arial"/>
          <w:i/>
        </w:rPr>
        <w:t>SEStran</w:t>
      </w:r>
      <w:proofErr w:type="spellEnd"/>
      <w:r w:rsidRPr="00413BC5">
        <w:rPr>
          <w:rFonts w:ascii="Arial" w:hAnsi="Arial" w:cs="Arial"/>
          <w:i/>
        </w:rPr>
        <w:t>)</w:t>
      </w:r>
    </w:p>
    <w:p w:rsidR="008E7FB1" w:rsidRDefault="008E7FB1" w:rsidP="008E7FB1">
      <w:pPr>
        <w:spacing w:after="0" w:line="240" w:lineRule="auto"/>
        <w:ind w:left="360"/>
        <w:contextualSpacing/>
        <w:jc w:val="both"/>
        <w:rPr>
          <w:rFonts w:ascii="Arial" w:hAnsi="Arial" w:cs="Arial"/>
        </w:rPr>
        <w:sectPr w:rsidR="008E7FB1" w:rsidSect="00CE677A">
          <w:type w:val="continuous"/>
          <w:pgSz w:w="11906" w:h="16838"/>
          <w:pgMar w:top="1440" w:right="1440" w:bottom="1440" w:left="1440" w:header="708" w:footer="708" w:gutter="0"/>
          <w:cols w:space="708"/>
          <w:docGrid w:linePitch="360"/>
        </w:sectPr>
      </w:pPr>
    </w:p>
    <w:p w:rsidR="008E7FB1" w:rsidRDefault="008E7FB1" w:rsidP="008E7FB1">
      <w:pPr>
        <w:spacing w:after="0" w:line="240" w:lineRule="auto"/>
        <w:ind w:left="360"/>
        <w:contextualSpacing/>
        <w:jc w:val="both"/>
        <w:rPr>
          <w:rFonts w:ascii="Arial" w:hAnsi="Arial" w:cs="Arial"/>
        </w:rPr>
      </w:pPr>
    </w:p>
    <w:p w:rsidR="008E7FB1" w:rsidRDefault="008E7FB1" w:rsidP="008E7FB1">
      <w:pPr>
        <w:numPr>
          <w:ilvl w:val="0"/>
          <w:numId w:val="1"/>
        </w:numPr>
        <w:spacing w:after="0" w:line="240" w:lineRule="auto"/>
        <w:contextualSpacing/>
        <w:jc w:val="both"/>
        <w:rPr>
          <w:rFonts w:ascii="Arial" w:hAnsi="Arial" w:cs="Arial"/>
        </w:rPr>
      </w:pPr>
      <w:r>
        <w:rPr>
          <w:rFonts w:ascii="Arial" w:hAnsi="Arial" w:cs="Arial"/>
        </w:rPr>
        <w:t>Specify an outcome that results from, or is contributed to by virtue of, the provision of a service provided to the public by or on behalf of the council.</w:t>
      </w:r>
      <w:r w:rsidRPr="00E5781E">
        <w:rPr>
          <w:rFonts w:ascii="Arial" w:hAnsi="Arial" w:cs="Arial"/>
        </w:rPr>
        <w:t xml:space="preserve"> </w:t>
      </w:r>
      <w:r>
        <w:rPr>
          <w:rFonts w:ascii="Arial" w:hAnsi="Arial" w:cs="Arial"/>
        </w:rPr>
        <w:t xml:space="preserve"> </w:t>
      </w:r>
      <w:r w:rsidRPr="00E5781E">
        <w:rPr>
          <w:rFonts w:ascii="Arial" w:hAnsi="Arial" w:cs="Arial"/>
        </w:rPr>
        <w:t xml:space="preserve">An explanation </w:t>
      </w:r>
      <w:r>
        <w:rPr>
          <w:rFonts w:ascii="Arial" w:hAnsi="Arial" w:cs="Arial"/>
        </w:rPr>
        <w:t xml:space="preserve">and examples </w:t>
      </w:r>
      <w:r w:rsidRPr="00E5781E">
        <w:rPr>
          <w:rFonts w:ascii="Arial" w:hAnsi="Arial" w:cs="Arial"/>
        </w:rPr>
        <w:t xml:space="preserve">of </w:t>
      </w:r>
      <w:r>
        <w:rPr>
          <w:rFonts w:ascii="Arial" w:hAnsi="Arial" w:cs="Arial"/>
        </w:rPr>
        <w:t xml:space="preserve">what we mean by an </w:t>
      </w:r>
      <w:r w:rsidRPr="00E5781E">
        <w:rPr>
          <w:rFonts w:ascii="Arial" w:hAnsi="Arial" w:cs="Arial"/>
        </w:rPr>
        <w:t>outcom</w:t>
      </w:r>
      <w:r>
        <w:rPr>
          <w:rFonts w:ascii="Arial" w:hAnsi="Arial" w:cs="Arial"/>
        </w:rPr>
        <w:t>e</w:t>
      </w:r>
      <w:r w:rsidRPr="00E5781E">
        <w:rPr>
          <w:rFonts w:ascii="Arial" w:hAnsi="Arial" w:cs="Arial"/>
        </w:rPr>
        <w:t xml:space="preserve"> can be foun</w:t>
      </w:r>
      <w:r w:rsidRPr="00635024">
        <w:rPr>
          <w:rFonts w:ascii="Arial" w:hAnsi="Arial" w:cs="Arial"/>
        </w:rPr>
        <w:t>d on pages 30/31 of the statutory guidance.</w:t>
      </w:r>
    </w:p>
    <w:p w:rsidR="008E7FB1" w:rsidRDefault="008E7FB1" w:rsidP="008E7FB1">
      <w:pPr>
        <w:spacing w:after="0" w:line="240" w:lineRule="auto"/>
        <w:jc w:val="both"/>
        <w:rPr>
          <w:rFonts w:ascii="Arial" w:hAnsi="Arial" w:cs="Arial"/>
        </w:rPr>
      </w:pPr>
    </w:p>
    <w:p w:rsidR="008E7FB1" w:rsidRDefault="008E7FB1" w:rsidP="008E7FB1">
      <w:pPr>
        <w:numPr>
          <w:ilvl w:val="0"/>
          <w:numId w:val="1"/>
        </w:numPr>
        <w:spacing w:after="0" w:line="240" w:lineRule="auto"/>
        <w:contextualSpacing/>
        <w:jc w:val="both"/>
        <w:rPr>
          <w:rFonts w:ascii="Arial" w:hAnsi="Arial" w:cs="Arial"/>
        </w:rPr>
      </w:pPr>
      <w:r>
        <w:rPr>
          <w:rFonts w:ascii="Arial" w:hAnsi="Arial" w:cs="Arial"/>
        </w:rPr>
        <w:t>Set out the reasons why your community body believes it should participate in the outcome improvement process</w:t>
      </w:r>
      <w:r w:rsidRPr="007042CE">
        <w:rPr>
          <w:rFonts w:ascii="Arial" w:hAnsi="Arial" w:cs="Arial"/>
        </w:rPr>
        <w:t xml:space="preserve">.  This is simply to allow </w:t>
      </w:r>
      <w:r>
        <w:rPr>
          <w:rFonts w:ascii="Arial" w:hAnsi="Arial" w:cs="Arial"/>
        </w:rPr>
        <w:t>you</w:t>
      </w:r>
      <w:r w:rsidRPr="007042CE">
        <w:rPr>
          <w:rFonts w:ascii="Arial" w:hAnsi="Arial" w:cs="Arial"/>
        </w:rPr>
        <w:t xml:space="preserve"> to set out the benefits that </w:t>
      </w:r>
      <w:r>
        <w:rPr>
          <w:rFonts w:ascii="Arial" w:hAnsi="Arial" w:cs="Arial"/>
        </w:rPr>
        <w:t>you</w:t>
      </w:r>
      <w:r w:rsidRPr="007042CE">
        <w:rPr>
          <w:rFonts w:ascii="Arial" w:hAnsi="Arial" w:cs="Arial"/>
        </w:rPr>
        <w:t xml:space="preserve"> will bring as a community led organisation. </w:t>
      </w:r>
    </w:p>
    <w:p w:rsidR="008E7FB1" w:rsidRDefault="008E7FB1" w:rsidP="008E7FB1">
      <w:pPr>
        <w:spacing w:after="0" w:line="240" w:lineRule="auto"/>
        <w:jc w:val="both"/>
        <w:rPr>
          <w:rFonts w:ascii="Arial" w:hAnsi="Arial" w:cs="Arial"/>
        </w:rPr>
      </w:pPr>
    </w:p>
    <w:p w:rsidR="008E7FB1" w:rsidRPr="002F53DF" w:rsidRDefault="008E7FB1" w:rsidP="008E7FB1">
      <w:pPr>
        <w:numPr>
          <w:ilvl w:val="0"/>
          <w:numId w:val="1"/>
        </w:numPr>
        <w:spacing w:after="0" w:line="240" w:lineRule="auto"/>
        <w:contextualSpacing/>
        <w:jc w:val="both"/>
        <w:rPr>
          <w:rFonts w:ascii="Arial" w:hAnsi="Arial" w:cs="Arial"/>
        </w:rPr>
      </w:pPr>
      <w:r>
        <w:rPr>
          <w:rFonts w:ascii="Arial" w:hAnsi="Arial" w:cs="Arial"/>
        </w:rPr>
        <w:t>Provide details of any knowledge, expertise and experience your community group has in relation to the outcome.</w:t>
      </w:r>
      <w:r w:rsidRPr="00DE0F63">
        <w:rPr>
          <w:rFonts w:ascii="Arial" w:hAnsi="Arial" w:cs="Arial"/>
        </w:rPr>
        <w:t xml:space="preserve">  This is a chance for </w:t>
      </w:r>
      <w:r>
        <w:rPr>
          <w:rFonts w:ascii="Arial" w:hAnsi="Arial" w:cs="Arial"/>
        </w:rPr>
        <w:t xml:space="preserve">you </w:t>
      </w:r>
      <w:r w:rsidRPr="00DE0F63">
        <w:rPr>
          <w:rFonts w:ascii="Arial" w:hAnsi="Arial" w:cs="Arial"/>
        </w:rPr>
        <w:t xml:space="preserve">to provide any information about </w:t>
      </w:r>
      <w:r>
        <w:rPr>
          <w:rFonts w:ascii="Arial" w:hAnsi="Arial" w:cs="Arial"/>
        </w:rPr>
        <w:t xml:space="preserve">your </w:t>
      </w:r>
      <w:r w:rsidRPr="00DE0F63">
        <w:rPr>
          <w:rFonts w:ascii="Arial" w:hAnsi="Arial" w:cs="Arial"/>
        </w:rPr>
        <w:t>understanding and direct (or lived) experience in relation to the outcome.</w:t>
      </w:r>
    </w:p>
    <w:p w:rsidR="008E7FB1" w:rsidRDefault="008E7FB1" w:rsidP="008E7FB1">
      <w:pPr>
        <w:spacing w:after="0" w:line="240" w:lineRule="auto"/>
        <w:jc w:val="both"/>
        <w:rPr>
          <w:rFonts w:ascii="Arial" w:hAnsi="Arial" w:cs="Arial"/>
        </w:rPr>
      </w:pPr>
    </w:p>
    <w:p w:rsidR="008E7FB1" w:rsidRPr="007042CE" w:rsidRDefault="008E7FB1" w:rsidP="008E7FB1">
      <w:pPr>
        <w:numPr>
          <w:ilvl w:val="0"/>
          <w:numId w:val="1"/>
        </w:numPr>
        <w:spacing w:after="0" w:line="240" w:lineRule="auto"/>
        <w:contextualSpacing/>
        <w:jc w:val="both"/>
        <w:rPr>
          <w:rFonts w:ascii="Arial" w:hAnsi="Arial" w:cs="Arial"/>
        </w:rPr>
      </w:pPr>
      <w:r>
        <w:rPr>
          <w:rFonts w:ascii="Arial" w:hAnsi="Arial" w:cs="Arial"/>
        </w:rPr>
        <w:t>Provide an explanation of the improvement in the identified outcome which your community body anticipates may arise as a result of your participation in an outcome improvement process.</w:t>
      </w:r>
    </w:p>
    <w:p w:rsidR="008E7FB1" w:rsidRPr="00486BF3" w:rsidRDefault="008E7FB1" w:rsidP="008E7FB1">
      <w:pPr>
        <w:spacing w:after="0" w:line="240" w:lineRule="auto"/>
        <w:ind w:left="360"/>
        <w:contextualSpacing/>
        <w:jc w:val="both"/>
        <w:rPr>
          <w:rFonts w:ascii="Arial" w:hAnsi="Arial" w:cs="Arial"/>
        </w:rPr>
      </w:pPr>
    </w:p>
    <w:p w:rsidR="008E7FB1" w:rsidRPr="002F53DF" w:rsidRDefault="008E7FB1" w:rsidP="008E7FB1">
      <w:pPr>
        <w:numPr>
          <w:ilvl w:val="0"/>
          <w:numId w:val="1"/>
        </w:numPr>
        <w:spacing w:after="0" w:line="240" w:lineRule="auto"/>
        <w:contextualSpacing/>
        <w:jc w:val="both"/>
        <w:rPr>
          <w:rFonts w:ascii="Arial" w:hAnsi="Arial" w:cs="Arial"/>
        </w:rPr>
      </w:pPr>
      <w:r>
        <w:rPr>
          <w:rFonts w:ascii="Arial" w:hAnsi="Arial" w:cs="Arial"/>
        </w:rPr>
        <w:t>It would be helpful to describe</w:t>
      </w:r>
      <w:r w:rsidRPr="00C22A77">
        <w:rPr>
          <w:rFonts w:ascii="Arial" w:hAnsi="Arial" w:cs="Arial"/>
        </w:rPr>
        <w:t xml:space="preserve"> the support </w:t>
      </w:r>
      <w:r>
        <w:rPr>
          <w:rFonts w:ascii="Arial" w:hAnsi="Arial" w:cs="Arial"/>
        </w:rPr>
        <w:t>you</w:t>
      </w:r>
      <w:r w:rsidRPr="00C22A77">
        <w:rPr>
          <w:rFonts w:ascii="Arial" w:hAnsi="Arial" w:cs="Arial"/>
        </w:rPr>
        <w:t xml:space="preserve"> have for the participation request within the community </w:t>
      </w:r>
      <w:r>
        <w:rPr>
          <w:rFonts w:ascii="Arial" w:hAnsi="Arial" w:cs="Arial"/>
        </w:rPr>
        <w:t>you</w:t>
      </w:r>
      <w:r w:rsidRPr="00C22A77">
        <w:rPr>
          <w:rFonts w:ascii="Arial" w:hAnsi="Arial" w:cs="Arial"/>
        </w:rPr>
        <w:t xml:space="preserve"> represent (i.e. the community defined in the constit</w:t>
      </w:r>
      <w:r>
        <w:rPr>
          <w:rFonts w:ascii="Arial" w:hAnsi="Arial" w:cs="Arial"/>
        </w:rPr>
        <w:t xml:space="preserve">ution or other governing documentation). </w:t>
      </w:r>
      <w:r w:rsidRPr="00C22A77">
        <w:rPr>
          <w:rFonts w:ascii="Arial" w:hAnsi="Arial" w:cs="Arial"/>
        </w:rPr>
        <w:t xml:space="preserve">The public service authority will want to know that </w:t>
      </w:r>
      <w:r>
        <w:rPr>
          <w:rFonts w:ascii="Arial" w:hAnsi="Arial" w:cs="Arial"/>
        </w:rPr>
        <w:t>your group</w:t>
      </w:r>
      <w:r w:rsidRPr="00C22A77">
        <w:rPr>
          <w:rFonts w:ascii="Arial" w:hAnsi="Arial" w:cs="Arial"/>
        </w:rPr>
        <w:t xml:space="preserve"> has engaged with the community as a whole and that proposals have broad </w:t>
      </w:r>
      <w:r w:rsidRPr="00635024">
        <w:rPr>
          <w:rFonts w:ascii="Arial" w:hAnsi="Arial" w:cs="Arial"/>
        </w:rPr>
        <w:t xml:space="preserve">support. </w:t>
      </w:r>
      <w:r>
        <w:rPr>
          <w:rFonts w:ascii="Arial" w:hAnsi="Arial" w:cs="Arial"/>
        </w:rPr>
        <w:t xml:space="preserve">It would be helpful to outline what engagement activity you have carried out with your community, including information on the methods and dates of this activity.  </w:t>
      </w:r>
      <w:r w:rsidRPr="00635024">
        <w:rPr>
          <w:rFonts w:ascii="Arial" w:hAnsi="Arial" w:cs="Arial"/>
        </w:rPr>
        <w:t xml:space="preserve">Pages 33/34 of the statutory guidance sets out further detail on what is required of CPBs in terms of community support. </w:t>
      </w:r>
    </w:p>
    <w:p w:rsidR="008E7FB1" w:rsidRDefault="008E7FB1" w:rsidP="008E7FB1">
      <w:pPr>
        <w:spacing w:line="240" w:lineRule="auto"/>
        <w:contextualSpacing/>
        <w:jc w:val="both"/>
        <w:rPr>
          <w:rFonts w:ascii="Arial" w:hAnsi="Arial" w:cs="Arial"/>
        </w:rPr>
      </w:pPr>
    </w:p>
    <w:p w:rsidR="008E7FB1" w:rsidRPr="00E25916" w:rsidRDefault="008E7FB1" w:rsidP="008E7FB1">
      <w:pPr>
        <w:numPr>
          <w:ilvl w:val="0"/>
          <w:numId w:val="1"/>
        </w:numPr>
        <w:spacing w:line="240" w:lineRule="auto"/>
        <w:contextualSpacing/>
        <w:jc w:val="both"/>
        <w:rPr>
          <w:rFonts w:ascii="Arial" w:hAnsi="Arial" w:cs="Arial"/>
          <w:color w:val="FF0000"/>
        </w:rPr>
      </w:pPr>
      <w:r w:rsidRPr="000047A1">
        <w:rPr>
          <w:rFonts w:ascii="Arial" w:hAnsi="Arial" w:cs="Arial"/>
        </w:rPr>
        <w:t xml:space="preserve">Any other information in support of the participation request can be included in this section or attached separately should the community body wish to do so. This could include </w:t>
      </w:r>
      <w:r>
        <w:rPr>
          <w:rFonts w:ascii="Arial" w:hAnsi="Arial" w:cs="Arial"/>
        </w:rPr>
        <w:t xml:space="preserve">any further </w:t>
      </w:r>
      <w:r w:rsidRPr="000047A1">
        <w:rPr>
          <w:rFonts w:ascii="Arial" w:hAnsi="Arial" w:cs="Arial"/>
        </w:rPr>
        <w:t xml:space="preserve">information or </w:t>
      </w:r>
      <w:r>
        <w:rPr>
          <w:rFonts w:ascii="Arial" w:hAnsi="Arial" w:cs="Arial"/>
        </w:rPr>
        <w:t>evidence that your group has</w:t>
      </w:r>
      <w:r w:rsidRPr="000047A1">
        <w:rPr>
          <w:rFonts w:ascii="Arial" w:hAnsi="Arial" w:cs="Arial"/>
        </w:rPr>
        <w:t xml:space="preserve"> in relation to the propo</w:t>
      </w:r>
      <w:r>
        <w:rPr>
          <w:rFonts w:ascii="Arial" w:hAnsi="Arial" w:cs="Arial"/>
        </w:rPr>
        <w:t xml:space="preserve">sed outcome improvement process.  </w:t>
      </w:r>
      <w:r w:rsidRPr="007042CE">
        <w:rPr>
          <w:rFonts w:ascii="Arial" w:hAnsi="Arial" w:cs="Arial"/>
        </w:rPr>
        <w:t>The Act sets out a list of matters that the public authority must consider in reachi</w:t>
      </w:r>
      <w:r>
        <w:rPr>
          <w:rFonts w:ascii="Arial" w:hAnsi="Arial" w:cs="Arial"/>
        </w:rPr>
        <w:t>ng its decision on a request, looking at</w:t>
      </w:r>
      <w:r w:rsidRPr="007042CE">
        <w:rPr>
          <w:rFonts w:ascii="Arial" w:hAnsi="Arial" w:cs="Arial"/>
        </w:rPr>
        <w:t xml:space="preserve"> w</w:t>
      </w:r>
      <w:r>
        <w:rPr>
          <w:rFonts w:ascii="Arial" w:hAnsi="Arial" w:cs="Arial"/>
        </w:rPr>
        <w:t>hether</w:t>
      </w:r>
      <w:r w:rsidRPr="007042CE">
        <w:rPr>
          <w:rFonts w:ascii="Arial" w:hAnsi="Arial" w:cs="Arial"/>
        </w:rPr>
        <w:t xml:space="preserve"> agreeing to the request </w:t>
      </w:r>
      <w:r>
        <w:rPr>
          <w:rFonts w:ascii="Arial" w:hAnsi="Arial" w:cs="Arial"/>
        </w:rPr>
        <w:t xml:space="preserve">is likely to promote or improve economic development, regeneration, public health, social wellbeing, environmental wellbeing and reduce inequalities of outcome and whether the proposal is likely to increase participation of those experiencing socio-economic disadvantage.  It may be helpful for the CPB to outline how the request will help to deliver on these. </w:t>
      </w:r>
      <w:r w:rsidRPr="001A2E2D">
        <w:rPr>
          <w:rFonts w:ascii="Arial" w:hAnsi="Arial" w:cs="Arial"/>
        </w:rPr>
        <w:t xml:space="preserve">The CPB does not need to show that the request will help </w:t>
      </w:r>
      <w:r>
        <w:rPr>
          <w:rFonts w:ascii="Arial" w:hAnsi="Arial" w:cs="Arial"/>
        </w:rPr>
        <w:t xml:space="preserve">deliver benefits in </w:t>
      </w:r>
      <w:r w:rsidRPr="00344E4D">
        <w:rPr>
          <w:rFonts w:ascii="Arial" w:hAnsi="Arial" w:cs="Arial"/>
          <w:i/>
        </w:rPr>
        <w:t>all</w:t>
      </w:r>
      <w:r>
        <w:rPr>
          <w:rFonts w:ascii="Arial" w:hAnsi="Arial" w:cs="Arial"/>
        </w:rPr>
        <w:t xml:space="preserve"> these areas but the request should fit into one or other of these </w:t>
      </w:r>
      <w:r w:rsidRPr="00635024">
        <w:rPr>
          <w:rFonts w:ascii="Arial" w:hAnsi="Arial" w:cs="Arial"/>
        </w:rPr>
        <w:t xml:space="preserve">categories. The </w:t>
      </w:r>
      <w:r>
        <w:rPr>
          <w:rFonts w:ascii="Arial" w:hAnsi="Arial" w:cs="Arial"/>
        </w:rPr>
        <w:t>public authority</w:t>
      </w:r>
      <w:r w:rsidRPr="00635024">
        <w:rPr>
          <w:rFonts w:ascii="Arial" w:hAnsi="Arial" w:cs="Arial"/>
        </w:rPr>
        <w:t xml:space="preserve"> must make its decision with regard to equal opportunities</w:t>
      </w:r>
      <w:r>
        <w:rPr>
          <w:rFonts w:ascii="Arial" w:hAnsi="Arial" w:cs="Arial"/>
        </w:rPr>
        <w:t xml:space="preserve"> </w:t>
      </w:r>
      <w:r w:rsidRPr="00635024">
        <w:rPr>
          <w:rFonts w:ascii="Arial" w:hAnsi="Arial" w:cs="Arial"/>
        </w:rPr>
        <w:t xml:space="preserve">and so </w:t>
      </w:r>
      <w:r>
        <w:rPr>
          <w:rFonts w:ascii="Arial" w:hAnsi="Arial" w:cs="Arial"/>
        </w:rPr>
        <w:t xml:space="preserve">providing </w:t>
      </w:r>
      <w:r w:rsidRPr="00635024">
        <w:rPr>
          <w:rFonts w:ascii="Arial" w:hAnsi="Arial" w:cs="Arial"/>
        </w:rPr>
        <w:t xml:space="preserve">information about those issues </w:t>
      </w:r>
      <w:r>
        <w:rPr>
          <w:rFonts w:ascii="Arial" w:hAnsi="Arial" w:cs="Arial"/>
        </w:rPr>
        <w:t>may also</w:t>
      </w:r>
      <w:r w:rsidRPr="00635024">
        <w:rPr>
          <w:rFonts w:ascii="Arial" w:hAnsi="Arial" w:cs="Arial"/>
        </w:rPr>
        <w:t xml:space="preserve"> be helpful.  </w:t>
      </w:r>
      <w:proofErr w:type="gramStart"/>
      <w:r w:rsidRPr="00635024">
        <w:rPr>
          <w:rFonts w:ascii="Arial" w:hAnsi="Arial" w:cs="Arial"/>
        </w:rPr>
        <w:t>Pages 32/33 of the statutory guidance outline</w:t>
      </w:r>
      <w:r>
        <w:rPr>
          <w:rFonts w:ascii="Arial" w:hAnsi="Arial" w:cs="Arial"/>
        </w:rPr>
        <w:t>s</w:t>
      </w:r>
      <w:proofErr w:type="gramEnd"/>
      <w:r w:rsidRPr="00635024">
        <w:rPr>
          <w:rFonts w:ascii="Arial" w:hAnsi="Arial" w:cs="Arial"/>
        </w:rPr>
        <w:t xml:space="preserve"> further detail. </w:t>
      </w:r>
      <w:r>
        <w:rPr>
          <w:rFonts w:ascii="Arial" w:hAnsi="Arial" w:cs="Arial"/>
        </w:rPr>
        <w:t>This section also provides an opportunity to include</w:t>
      </w:r>
      <w:r w:rsidRPr="000047A1">
        <w:rPr>
          <w:rFonts w:ascii="Arial" w:hAnsi="Arial" w:cs="Arial"/>
        </w:rPr>
        <w:t xml:space="preserve"> information on any additional support </w:t>
      </w:r>
      <w:r>
        <w:rPr>
          <w:rFonts w:ascii="Arial" w:hAnsi="Arial" w:cs="Arial"/>
        </w:rPr>
        <w:t xml:space="preserve">you </w:t>
      </w:r>
      <w:r w:rsidRPr="000047A1">
        <w:rPr>
          <w:rFonts w:ascii="Arial" w:hAnsi="Arial" w:cs="Arial"/>
        </w:rPr>
        <w:t xml:space="preserve">may require </w:t>
      </w:r>
      <w:proofErr w:type="gramStart"/>
      <w:r w:rsidRPr="000047A1">
        <w:rPr>
          <w:rFonts w:ascii="Arial" w:hAnsi="Arial" w:cs="Arial"/>
        </w:rPr>
        <w:t>to</w:t>
      </w:r>
      <w:r>
        <w:rPr>
          <w:rFonts w:ascii="Arial" w:hAnsi="Arial" w:cs="Arial"/>
        </w:rPr>
        <w:t xml:space="preserve"> </w:t>
      </w:r>
      <w:r w:rsidRPr="000047A1">
        <w:rPr>
          <w:rFonts w:ascii="Arial" w:hAnsi="Arial" w:cs="Arial"/>
        </w:rPr>
        <w:t>be</w:t>
      </w:r>
      <w:proofErr w:type="gramEnd"/>
      <w:r w:rsidRPr="000047A1">
        <w:rPr>
          <w:rFonts w:ascii="Arial" w:hAnsi="Arial" w:cs="Arial"/>
        </w:rPr>
        <w:t xml:space="preserve"> able to participate in an outcome improvement process.</w:t>
      </w:r>
    </w:p>
    <w:p w:rsidR="001C2408" w:rsidRDefault="00607B68"/>
    <w:sectPr w:rsidR="001C2408" w:rsidSect="00CE677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68" w:rsidRDefault="00607B68">
      <w:pPr>
        <w:spacing w:after="0" w:line="240" w:lineRule="auto"/>
      </w:pPr>
      <w:r>
        <w:separator/>
      </w:r>
    </w:p>
  </w:endnote>
  <w:endnote w:type="continuationSeparator" w:id="0">
    <w:p w:rsidR="00607B68" w:rsidRDefault="0060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39" w:rsidRDefault="00607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14733239"/>
      <w:docPartObj>
        <w:docPartGallery w:val="Page Numbers (Bottom of Page)"/>
        <w:docPartUnique/>
      </w:docPartObj>
    </w:sdtPr>
    <w:sdtEndPr>
      <w:rPr>
        <w:noProof/>
      </w:rPr>
    </w:sdtEndPr>
    <w:sdtContent>
      <w:p w:rsidR="002868B6" w:rsidRPr="002868B6" w:rsidRDefault="008E7FB1" w:rsidP="002C13F7">
        <w:pPr>
          <w:pStyle w:val="Footer"/>
          <w:rPr>
            <w:rFonts w:ascii="Arial" w:hAnsi="Arial" w:cs="Arial"/>
          </w:rPr>
        </w:pPr>
        <w:r>
          <w:rPr>
            <w:rFonts w:ascii="Arial" w:hAnsi="Arial" w:cs="Arial"/>
          </w:rPr>
          <w:tab/>
        </w:r>
        <w:r w:rsidRPr="002868B6">
          <w:rPr>
            <w:rFonts w:ascii="Arial" w:hAnsi="Arial" w:cs="Arial"/>
          </w:rPr>
          <w:fldChar w:fldCharType="begin"/>
        </w:r>
        <w:r w:rsidRPr="002868B6">
          <w:rPr>
            <w:rFonts w:ascii="Arial" w:hAnsi="Arial" w:cs="Arial"/>
          </w:rPr>
          <w:instrText xml:space="preserve"> PAGE   \* MERGEFORMAT </w:instrText>
        </w:r>
        <w:r w:rsidRPr="002868B6">
          <w:rPr>
            <w:rFonts w:ascii="Arial" w:hAnsi="Arial" w:cs="Arial"/>
          </w:rPr>
          <w:fldChar w:fldCharType="separate"/>
        </w:r>
        <w:r w:rsidR="00A6206B">
          <w:rPr>
            <w:rFonts w:ascii="Arial" w:hAnsi="Arial" w:cs="Arial"/>
            <w:noProof/>
          </w:rPr>
          <w:t>5</w:t>
        </w:r>
        <w:r w:rsidRPr="002868B6">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39" w:rsidRDefault="00607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68" w:rsidRDefault="00607B68">
      <w:pPr>
        <w:spacing w:after="0" w:line="240" w:lineRule="auto"/>
      </w:pPr>
      <w:r>
        <w:separator/>
      </w:r>
    </w:p>
  </w:footnote>
  <w:footnote w:type="continuationSeparator" w:id="0">
    <w:p w:rsidR="00607B68" w:rsidRDefault="00607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39" w:rsidRDefault="00607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38" w:rsidRDefault="00607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39" w:rsidRDefault="00607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717F4"/>
    <w:multiLevelType w:val="hybridMultilevel"/>
    <w:tmpl w:val="A8345032"/>
    <w:lvl w:ilvl="0" w:tplc="E1E008D8">
      <w:start w:val="1"/>
      <w:numFmt w:val="decimal"/>
      <w:lvlText w:val="%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F290CDD"/>
    <w:multiLevelType w:val="hybridMultilevel"/>
    <w:tmpl w:val="6076E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B1"/>
    <w:rsid w:val="004F1FCC"/>
    <w:rsid w:val="00603997"/>
    <w:rsid w:val="00607B68"/>
    <w:rsid w:val="008E7FB1"/>
    <w:rsid w:val="00A6206B"/>
    <w:rsid w:val="00B27B5D"/>
    <w:rsid w:val="00D26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FB1"/>
    <w:rPr>
      <w:color w:val="0000FF" w:themeColor="hyperlink"/>
      <w:u w:val="single"/>
    </w:rPr>
  </w:style>
  <w:style w:type="paragraph" w:styleId="NoSpacing">
    <w:name w:val="No Spacing"/>
    <w:uiPriority w:val="1"/>
    <w:qFormat/>
    <w:rsid w:val="008E7FB1"/>
    <w:pPr>
      <w:spacing w:after="0" w:line="240" w:lineRule="auto"/>
    </w:pPr>
  </w:style>
  <w:style w:type="table" w:styleId="TableGrid">
    <w:name w:val="Table Grid"/>
    <w:basedOn w:val="TableNormal"/>
    <w:uiPriority w:val="59"/>
    <w:rsid w:val="008E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FB1"/>
    <w:pPr>
      <w:ind w:left="720"/>
      <w:contextualSpacing/>
    </w:pPr>
  </w:style>
  <w:style w:type="paragraph" w:styleId="Header">
    <w:name w:val="header"/>
    <w:basedOn w:val="Normal"/>
    <w:link w:val="HeaderChar"/>
    <w:uiPriority w:val="99"/>
    <w:unhideWhenUsed/>
    <w:rsid w:val="008E7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FB1"/>
  </w:style>
  <w:style w:type="paragraph" w:styleId="Footer">
    <w:name w:val="footer"/>
    <w:basedOn w:val="Normal"/>
    <w:link w:val="FooterChar"/>
    <w:uiPriority w:val="99"/>
    <w:unhideWhenUsed/>
    <w:rsid w:val="008E7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FB1"/>
  </w:style>
  <w:style w:type="paragraph" w:styleId="BalloonText">
    <w:name w:val="Balloon Text"/>
    <w:basedOn w:val="Normal"/>
    <w:link w:val="BalloonTextChar"/>
    <w:uiPriority w:val="99"/>
    <w:semiHidden/>
    <w:unhideWhenUsed/>
    <w:rsid w:val="008E7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FB1"/>
    <w:rPr>
      <w:color w:val="0000FF" w:themeColor="hyperlink"/>
      <w:u w:val="single"/>
    </w:rPr>
  </w:style>
  <w:style w:type="paragraph" w:styleId="NoSpacing">
    <w:name w:val="No Spacing"/>
    <w:uiPriority w:val="1"/>
    <w:qFormat/>
    <w:rsid w:val="008E7FB1"/>
    <w:pPr>
      <w:spacing w:after="0" w:line="240" w:lineRule="auto"/>
    </w:pPr>
  </w:style>
  <w:style w:type="table" w:styleId="TableGrid">
    <w:name w:val="Table Grid"/>
    <w:basedOn w:val="TableNormal"/>
    <w:uiPriority w:val="59"/>
    <w:rsid w:val="008E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FB1"/>
    <w:pPr>
      <w:ind w:left="720"/>
      <w:contextualSpacing/>
    </w:pPr>
  </w:style>
  <w:style w:type="paragraph" w:styleId="Header">
    <w:name w:val="header"/>
    <w:basedOn w:val="Normal"/>
    <w:link w:val="HeaderChar"/>
    <w:uiPriority w:val="99"/>
    <w:unhideWhenUsed/>
    <w:rsid w:val="008E7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FB1"/>
  </w:style>
  <w:style w:type="paragraph" w:styleId="Footer">
    <w:name w:val="footer"/>
    <w:basedOn w:val="Normal"/>
    <w:link w:val="FooterChar"/>
    <w:uiPriority w:val="99"/>
    <w:unhideWhenUsed/>
    <w:rsid w:val="008E7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FB1"/>
  </w:style>
  <w:style w:type="paragraph" w:styleId="BalloonText">
    <w:name w:val="Balloon Text"/>
    <w:basedOn w:val="Normal"/>
    <w:link w:val="BalloonTextChar"/>
    <w:uiPriority w:val="99"/>
    <w:semiHidden/>
    <w:unhideWhenUsed/>
    <w:rsid w:val="008E7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planning@westlothian.gov.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v.scot/Topics/People/engage/ParticipationRequests/ParticipationRequestsGuidance" TargetMode="External"/><Relationship Id="rId4" Type="http://schemas.openxmlformats.org/officeDocument/2006/relationships/settings" Target="settings.xml"/><Relationship Id="rId9" Type="http://schemas.openxmlformats.org/officeDocument/2006/relationships/hyperlink" Target="mailto:community.planning@westlothia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Anderson1, Joanna</dc:creator>
  <cp:lastModifiedBy>Gordon, Susan</cp:lastModifiedBy>
  <cp:revision>3</cp:revision>
  <dcterms:created xsi:type="dcterms:W3CDTF">2017-11-13T10:20:00Z</dcterms:created>
  <dcterms:modified xsi:type="dcterms:W3CDTF">2017-11-13T10:20:00Z</dcterms:modified>
</cp:coreProperties>
</file>